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D8A" w:rsidRDefault="0004188F" w:rsidP="00157332">
      <w:pPr>
        <w:jc w:val="center"/>
        <w:rPr>
          <w:rFonts w:cs="Calibri"/>
          <w:b/>
          <w:spacing w:val="8"/>
          <w:sz w:val="28"/>
          <w:szCs w:val="28"/>
          <w:shd w:val="clear" w:color="auto" w:fill="FFFFFF"/>
        </w:rPr>
      </w:pPr>
      <w:r w:rsidRPr="00454EBE">
        <w:rPr>
          <w:rFonts w:cs="Calibri"/>
          <w:b/>
          <w:spacing w:val="8"/>
          <w:sz w:val="28"/>
          <w:szCs w:val="28"/>
          <w:shd w:val="clear" w:color="auto" w:fill="FFFFFF"/>
        </w:rPr>
        <w:t xml:space="preserve">Len správe vytriedený odpad dostáva druhú šancu. </w:t>
      </w:r>
    </w:p>
    <w:p w:rsidR="0004188F" w:rsidRPr="0060517C" w:rsidRDefault="0004188F" w:rsidP="00157332">
      <w:pPr>
        <w:jc w:val="center"/>
        <w:rPr>
          <w:rFonts w:cs="Calibri"/>
          <w:b/>
          <w:spacing w:val="8"/>
          <w:sz w:val="28"/>
          <w:szCs w:val="28"/>
          <w:shd w:val="clear" w:color="auto" w:fill="FFFFFF"/>
        </w:rPr>
      </w:pPr>
      <w:r w:rsidRPr="00454EBE">
        <w:rPr>
          <w:rFonts w:cs="Calibri"/>
          <w:b/>
          <w:spacing w:val="8"/>
          <w:sz w:val="28"/>
          <w:szCs w:val="28"/>
          <w:shd w:val="clear" w:color="auto" w:fill="FFFFFF"/>
        </w:rPr>
        <w:t>Plasty sú vhodným materiálom na recykláciu</w:t>
      </w:r>
      <w:r w:rsidR="002A7D8A">
        <w:rPr>
          <w:rFonts w:cs="Calibri"/>
          <w:b/>
          <w:spacing w:val="8"/>
          <w:sz w:val="28"/>
          <w:szCs w:val="28"/>
          <w:shd w:val="clear" w:color="auto" w:fill="FFFFFF"/>
        </w:rPr>
        <w:t>.</w:t>
      </w:r>
    </w:p>
    <w:p w:rsidR="00157332" w:rsidRPr="0060517C" w:rsidRDefault="00157332" w:rsidP="00157332">
      <w:pPr>
        <w:jc w:val="center"/>
        <w:rPr>
          <w:rFonts w:cs="Calibri"/>
          <w:b/>
          <w:spacing w:val="8"/>
          <w:sz w:val="28"/>
          <w:szCs w:val="28"/>
          <w:shd w:val="clear" w:color="auto" w:fill="FFFFFF"/>
        </w:rPr>
      </w:pPr>
      <w:r w:rsidRPr="0060517C">
        <w:rPr>
          <w:rFonts w:cs="Calibri"/>
          <w:noProof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ok 1" o:spid="_x0000_i1025" type="#_x0000_t75" style="width:344.25pt;height:279.75pt;visibility:visible">
            <v:imagedata r:id="rId6" o:title=""/>
          </v:shape>
        </w:pict>
      </w:r>
    </w:p>
    <w:p w:rsidR="001D6325" w:rsidRPr="0060517C" w:rsidRDefault="00D65BCE">
      <w:pPr>
        <w:rPr>
          <w:rFonts w:cs="Calibri"/>
          <w:b/>
          <w:bCs/>
          <w:spacing w:val="8"/>
          <w:shd w:val="clear" w:color="auto" w:fill="FFFFFF"/>
        </w:rPr>
      </w:pPr>
      <w:r w:rsidRPr="0060517C">
        <w:rPr>
          <w:rFonts w:cs="Calibri"/>
          <w:b/>
          <w:bCs/>
          <w:spacing w:val="8"/>
          <w:shd w:val="clear" w:color="auto" w:fill="FFFFFF"/>
        </w:rPr>
        <w:t>Sú</w:t>
      </w:r>
      <w:r w:rsidR="001D6325" w:rsidRPr="0060517C">
        <w:rPr>
          <w:rFonts w:cs="Calibri"/>
          <w:b/>
          <w:bCs/>
          <w:spacing w:val="8"/>
          <w:shd w:val="clear" w:color="auto" w:fill="FFFFFF"/>
        </w:rPr>
        <w:t xml:space="preserve"> neodmysliteľnou súčasťou našej každodennej reality. Stretávame sa s</w:t>
      </w:r>
      <w:r w:rsidRPr="0060517C">
        <w:rPr>
          <w:rFonts w:cs="Calibri"/>
          <w:b/>
          <w:bCs/>
          <w:spacing w:val="8"/>
          <w:shd w:val="clear" w:color="auto" w:fill="FFFFFF"/>
        </w:rPr>
        <w:t> </w:t>
      </w:r>
      <w:r w:rsidR="001D6325" w:rsidRPr="0060517C">
        <w:rPr>
          <w:rFonts w:cs="Calibri"/>
          <w:b/>
          <w:bCs/>
          <w:spacing w:val="8"/>
          <w:shd w:val="clear" w:color="auto" w:fill="FFFFFF"/>
        </w:rPr>
        <w:t>n</w:t>
      </w:r>
      <w:r w:rsidRPr="0060517C">
        <w:rPr>
          <w:rFonts w:cs="Calibri"/>
          <w:b/>
          <w:bCs/>
          <w:spacing w:val="8"/>
          <w:shd w:val="clear" w:color="auto" w:fill="FFFFFF"/>
        </w:rPr>
        <w:t xml:space="preserve">imi </w:t>
      </w:r>
      <w:r w:rsidR="001D6325" w:rsidRPr="0060517C">
        <w:rPr>
          <w:rFonts w:cs="Calibri"/>
          <w:b/>
          <w:bCs/>
          <w:spacing w:val="8"/>
          <w:shd w:val="clear" w:color="auto" w:fill="FFFFFF"/>
        </w:rPr>
        <w:t xml:space="preserve">takmer všade. </w:t>
      </w:r>
      <w:r w:rsidRPr="0060517C">
        <w:rPr>
          <w:rFonts w:cs="Calibri"/>
          <w:b/>
          <w:bCs/>
          <w:spacing w:val="8"/>
          <w:shd w:val="clear" w:color="auto" w:fill="FFFFFF"/>
        </w:rPr>
        <w:t xml:space="preserve">Sú </w:t>
      </w:r>
      <w:r w:rsidR="001D6325" w:rsidRPr="0060517C">
        <w:rPr>
          <w:rFonts w:cs="Calibri"/>
          <w:b/>
          <w:bCs/>
          <w:spacing w:val="8"/>
          <w:shd w:val="clear" w:color="auto" w:fill="FFFFFF"/>
        </w:rPr>
        <w:t>praktic</w:t>
      </w:r>
      <w:r w:rsidRPr="0060517C">
        <w:rPr>
          <w:rFonts w:cs="Calibri"/>
          <w:b/>
          <w:bCs/>
          <w:spacing w:val="8"/>
          <w:shd w:val="clear" w:color="auto" w:fill="FFFFFF"/>
        </w:rPr>
        <w:t>ké</w:t>
      </w:r>
      <w:r w:rsidR="001D6325" w:rsidRPr="0060517C">
        <w:rPr>
          <w:rFonts w:cs="Calibri"/>
          <w:b/>
          <w:bCs/>
          <w:spacing w:val="8"/>
          <w:shd w:val="clear" w:color="auto" w:fill="FFFFFF"/>
        </w:rPr>
        <w:t xml:space="preserve"> a</w:t>
      </w:r>
      <w:r w:rsidRPr="0060517C">
        <w:rPr>
          <w:rFonts w:cs="Calibri"/>
          <w:b/>
          <w:bCs/>
          <w:spacing w:val="8"/>
          <w:shd w:val="clear" w:color="auto" w:fill="FFFFFF"/>
        </w:rPr>
        <w:t xml:space="preserve"> majú</w:t>
      </w:r>
      <w:r w:rsidR="001D6325" w:rsidRPr="0060517C">
        <w:rPr>
          <w:rFonts w:cs="Calibri"/>
          <w:b/>
          <w:bCs/>
          <w:spacing w:val="8"/>
          <w:shd w:val="clear" w:color="auto" w:fill="FFFFFF"/>
        </w:rPr>
        <w:t> mnoho výhod. Áno, p</w:t>
      </w:r>
      <w:r w:rsidR="00F45498" w:rsidRPr="0060517C">
        <w:rPr>
          <w:rFonts w:cs="Calibri"/>
          <w:b/>
          <w:bCs/>
          <w:spacing w:val="8"/>
          <w:shd w:val="clear" w:color="auto" w:fill="FFFFFF"/>
        </w:rPr>
        <w:t>last</w:t>
      </w:r>
      <w:r w:rsidRPr="0060517C">
        <w:rPr>
          <w:rFonts w:cs="Calibri"/>
          <w:b/>
          <w:bCs/>
          <w:spacing w:val="8"/>
          <w:shd w:val="clear" w:color="auto" w:fill="FFFFFF"/>
        </w:rPr>
        <w:t>y</w:t>
      </w:r>
      <w:r w:rsidR="00F45498" w:rsidRPr="0060517C">
        <w:rPr>
          <w:rFonts w:cs="Calibri"/>
          <w:b/>
          <w:bCs/>
          <w:spacing w:val="8"/>
          <w:shd w:val="clear" w:color="auto" w:fill="FFFFFF"/>
        </w:rPr>
        <w:t xml:space="preserve"> </w:t>
      </w:r>
      <w:r w:rsidRPr="0060517C">
        <w:rPr>
          <w:rFonts w:cs="Calibri"/>
          <w:b/>
          <w:bCs/>
          <w:spacing w:val="8"/>
          <w:shd w:val="clear" w:color="auto" w:fill="FFFFFF"/>
        </w:rPr>
        <w:t xml:space="preserve">patria </w:t>
      </w:r>
      <w:r w:rsidR="00F45498" w:rsidRPr="0060517C">
        <w:rPr>
          <w:rFonts w:cs="Calibri"/>
          <w:b/>
          <w:bCs/>
          <w:spacing w:val="8"/>
          <w:shd w:val="clear" w:color="auto" w:fill="FFFFFF"/>
        </w:rPr>
        <w:t xml:space="preserve">k najpopulárnejším materiálom obalového priemyslu. </w:t>
      </w:r>
      <w:r w:rsidRPr="0060517C">
        <w:rPr>
          <w:rFonts w:cs="Calibri"/>
          <w:b/>
          <w:bCs/>
          <w:spacing w:val="8"/>
          <w:shd w:val="clear" w:color="auto" w:fill="FFFFFF"/>
        </w:rPr>
        <w:t xml:space="preserve">Sú </w:t>
      </w:r>
      <w:r w:rsidR="001F0A60" w:rsidRPr="0060517C">
        <w:rPr>
          <w:rFonts w:cs="Calibri"/>
          <w:b/>
          <w:bCs/>
          <w:spacing w:val="8"/>
          <w:shd w:val="clear" w:color="auto" w:fill="FFFFFF"/>
        </w:rPr>
        <w:t xml:space="preserve">veľmi </w:t>
      </w:r>
      <w:r w:rsidR="0004188F" w:rsidRPr="0060517C">
        <w:rPr>
          <w:rFonts w:cs="Calibri"/>
          <w:b/>
          <w:bCs/>
          <w:spacing w:val="8"/>
          <w:shd w:val="clear" w:color="auto" w:fill="FFFFFF"/>
        </w:rPr>
        <w:t>odolné</w:t>
      </w:r>
      <w:r w:rsidR="001F0A60" w:rsidRPr="0060517C">
        <w:rPr>
          <w:rFonts w:cs="Calibri"/>
          <w:b/>
          <w:bCs/>
          <w:spacing w:val="8"/>
          <w:shd w:val="clear" w:color="auto" w:fill="FFFFFF"/>
        </w:rPr>
        <w:t>,</w:t>
      </w:r>
      <w:r w:rsidR="004661CC" w:rsidRPr="0060517C">
        <w:rPr>
          <w:rFonts w:cs="Calibri"/>
          <w:b/>
          <w:bCs/>
          <w:spacing w:val="8"/>
          <w:shd w:val="clear" w:color="auto" w:fill="FFFFFF"/>
        </w:rPr>
        <w:t xml:space="preserve"> ľahk</w:t>
      </w:r>
      <w:r w:rsidR="0004188F" w:rsidRPr="0060517C">
        <w:rPr>
          <w:rFonts w:cs="Calibri"/>
          <w:b/>
          <w:bCs/>
          <w:spacing w:val="8"/>
          <w:shd w:val="clear" w:color="auto" w:fill="FFFFFF"/>
        </w:rPr>
        <w:t xml:space="preserve">é, lacné </w:t>
      </w:r>
      <w:r w:rsidR="004661CC" w:rsidRPr="0060517C">
        <w:rPr>
          <w:rFonts w:cs="Calibri"/>
          <w:b/>
          <w:bCs/>
          <w:spacing w:val="8"/>
          <w:shd w:val="clear" w:color="auto" w:fill="FFFFFF"/>
        </w:rPr>
        <w:t xml:space="preserve">a zároveň </w:t>
      </w:r>
      <w:r w:rsidRPr="0060517C">
        <w:rPr>
          <w:rFonts w:cs="Calibri"/>
          <w:b/>
          <w:bCs/>
          <w:spacing w:val="8"/>
          <w:shd w:val="clear" w:color="auto" w:fill="FFFFFF"/>
        </w:rPr>
        <w:t xml:space="preserve">majú </w:t>
      </w:r>
      <w:r w:rsidR="004661CC" w:rsidRPr="0060517C">
        <w:rPr>
          <w:rFonts w:cs="Calibri"/>
          <w:b/>
          <w:bCs/>
          <w:spacing w:val="8"/>
          <w:shd w:val="clear" w:color="auto" w:fill="FFFFFF"/>
        </w:rPr>
        <w:t>všestranné využitie</w:t>
      </w:r>
      <w:r w:rsidR="001D6325" w:rsidRPr="0060517C">
        <w:rPr>
          <w:rFonts w:cs="Calibri"/>
          <w:b/>
          <w:bCs/>
          <w:spacing w:val="8"/>
          <w:shd w:val="clear" w:color="auto" w:fill="FFFFFF"/>
        </w:rPr>
        <w:t>.</w:t>
      </w:r>
    </w:p>
    <w:p w:rsidR="0004188F" w:rsidRPr="0060517C" w:rsidRDefault="0004188F">
      <w:pPr>
        <w:rPr>
          <w:rFonts w:cs="Calibri"/>
          <w:b/>
          <w:bCs/>
          <w:spacing w:val="8"/>
          <w:sz w:val="28"/>
          <w:szCs w:val="28"/>
          <w:shd w:val="clear" w:color="auto" w:fill="FFFFFF"/>
        </w:rPr>
      </w:pPr>
      <w:r w:rsidRPr="0060517C">
        <w:rPr>
          <w:rFonts w:cs="Calibri"/>
          <w:b/>
          <w:bCs/>
          <w:spacing w:val="8"/>
          <w:sz w:val="28"/>
          <w:szCs w:val="28"/>
          <w:shd w:val="clear" w:color="auto" w:fill="FFFFFF"/>
        </w:rPr>
        <w:t>Skvelý sluha, zlý pán</w:t>
      </w:r>
    </w:p>
    <w:p w:rsidR="00A153F0" w:rsidRPr="0060517C" w:rsidRDefault="00E772E7">
      <w:pPr>
        <w:rPr>
          <w:rFonts w:cs="Calibri"/>
          <w:spacing w:val="8"/>
          <w:shd w:val="clear" w:color="auto" w:fill="FFFFFF"/>
        </w:rPr>
      </w:pPr>
      <w:r w:rsidRPr="0060517C">
        <w:rPr>
          <w:rFonts w:cs="Calibri"/>
          <w:spacing w:val="8"/>
          <w:shd w:val="clear" w:color="auto" w:fill="FFFFFF"/>
        </w:rPr>
        <w:t>Presne toto</w:t>
      </w:r>
      <w:r w:rsidR="001D6325" w:rsidRPr="0060517C">
        <w:rPr>
          <w:rFonts w:cs="Calibri"/>
          <w:spacing w:val="8"/>
          <w:shd w:val="clear" w:color="auto" w:fill="FFFFFF"/>
        </w:rPr>
        <w:t> </w:t>
      </w:r>
      <w:r w:rsidR="0004188F" w:rsidRPr="0060517C">
        <w:rPr>
          <w:rFonts w:cs="Calibri"/>
          <w:spacing w:val="8"/>
          <w:shd w:val="clear" w:color="auto" w:fill="FFFFFF"/>
        </w:rPr>
        <w:t>môže</w:t>
      </w:r>
      <w:r w:rsidRPr="0060517C">
        <w:rPr>
          <w:rFonts w:cs="Calibri"/>
          <w:spacing w:val="8"/>
          <w:shd w:val="clear" w:color="auto" w:fill="FFFFFF"/>
        </w:rPr>
        <w:t>me</w:t>
      </w:r>
      <w:r w:rsidR="0004188F" w:rsidRPr="0060517C">
        <w:rPr>
          <w:rFonts w:cs="Calibri"/>
          <w:spacing w:val="8"/>
          <w:shd w:val="clear" w:color="auto" w:fill="FFFFFF"/>
        </w:rPr>
        <w:t xml:space="preserve"> pokojne </w:t>
      </w:r>
      <w:r w:rsidRPr="0060517C">
        <w:rPr>
          <w:rFonts w:cs="Calibri"/>
          <w:spacing w:val="8"/>
          <w:shd w:val="clear" w:color="auto" w:fill="FFFFFF"/>
        </w:rPr>
        <w:t xml:space="preserve">povedať </w:t>
      </w:r>
      <w:r w:rsidR="0004188F" w:rsidRPr="0060517C">
        <w:rPr>
          <w:rFonts w:cs="Calibri"/>
          <w:spacing w:val="8"/>
          <w:shd w:val="clear" w:color="auto" w:fill="FFFFFF"/>
        </w:rPr>
        <w:t xml:space="preserve">aj o </w:t>
      </w:r>
      <w:r w:rsidR="001D6325" w:rsidRPr="0060517C">
        <w:rPr>
          <w:rFonts w:cs="Calibri"/>
          <w:spacing w:val="8"/>
          <w:shd w:val="clear" w:color="auto" w:fill="FFFFFF"/>
        </w:rPr>
        <w:t xml:space="preserve">plaste. Rozsiahle možnosti vyžitia </w:t>
      </w:r>
      <w:r w:rsidR="004661CC" w:rsidRPr="0060517C">
        <w:rPr>
          <w:rFonts w:cs="Calibri"/>
          <w:spacing w:val="8"/>
          <w:shd w:val="clear" w:color="auto" w:fill="FFFFFF"/>
        </w:rPr>
        <w:t xml:space="preserve">(od </w:t>
      </w:r>
      <w:r w:rsidR="00172613" w:rsidRPr="0060517C">
        <w:rPr>
          <w:rFonts w:cs="Calibri"/>
          <w:spacing w:val="8"/>
          <w:shd w:val="clear" w:color="auto" w:fill="FFFFFF"/>
        </w:rPr>
        <w:t xml:space="preserve">balenia </w:t>
      </w:r>
      <w:r w:rsidR="004661CC" w:rsidRPr="0060517C">
        <w:rPr>
          <w:rFonts w:cs="Calibri"/>
          <w:spacing w:val="8"/>
          <w:shd w:val="clear" w:color="auto" w:fill="FFFFFF"/>
        </w:rPr>
        <w:t xml:space="preserve">kozmetiky, medicíny, oblečenia, </w:t>
      </w:r>
      <w:r w:rsidR="0094324A" w:rsidRPr="0060517C">
        <w:rPr>
          <w:rFonts w:cs="Calibri"/>
          <w:spacing w:val="8"/>
          <w:shd w:val="clear" w:color="auto" w:fill="FFFFFF"/>
        </w:rPr>
        <w:t xml:space="preserve">potravín, </w:t>
      </w:r>
      <w:r w:rsidR="004661CC" w:rsidRPr="0060517C">
        <w:rPr>
          <w:rFonts w:cs="Calibri"/>
          <w:spacing w:val="8"/>
          <w:shd w:val="clear" w:color="auto" w:fill="FFFFFF"/>
        </w:rPr>
        <w:t>až po samotn</w:t>
      </w:r>
      <w:r w:rsidR="00172613" w:rsidRPr="0060517C">
        <w:rPr>
          <w:rFonts w:cs="Calibri"/>
          <w:spacing w:val="8"/>
          <w:shd w:val="clear" w:color="auto" w:fill="FFFFFF"/>
        </w:rPr>
        <w:t>é plastové výrobky</w:t>
      </w:r>
      <w:r w:rsidR="004661CC" w:rsidRPr="0060517C">
        <w:rPr>
          <w:rFonts w:cs="Calibri"/>
          <w:spacing w:val="8"/>
          <w:shd w:val="clear" w:color="auto" w:fill="FFFFFF"/>
        </w:rPr>
        <w:t>)</w:t>
      </w:r>
      <w:r w:rsidR="001D6325" w:rsidRPr="0060517C">
        <w:rPr>
          <w:rFonts w:cs="Calibri"/>
          <w:spacing w:val="8"/>
          <w:shd w:val="clear" w:color="auto" w:fill="FFFFFF"/>
        </w:rPr>
        <w:t xml:space="preserve"> priniesli</w:t>
      </w:r>
      <w:r w:rsidRPr="0060517C">
        <w:rPr>
          <w:rFonts w:cs="Calibri"/>
          <w:spacing w:val="8"/>
          <w:shd w:val="clear" w:color="auto" w:fill="FFFFFF"/>
        </w:rPr>
        <w:t xml:space="preserve"> so sebou</w:t>
      </w:r>
      <w:r w:rsidR="001D6325" w:rsidRPr="0060517C">
        <w:rPr>
          <w:rFonts w:cs="Calibri"/>
          <w:spacing w:val="8"/>
          <w:shd w:val="clear" w:color="auto" w:fill="FFFFFF"/>
        </w:rPr>
        <w:t xml:space="preserve"> </w:t>
      </w:r>
      <w:r w:rsidR="00064425" w:rsidRPr="0060517C">
        <w:rPr>
          <w:rFonts w:cs="Calibri"/>
          <w:spacing w:val="8"/>
          <w:shd w:val="clear" w:color="auto" w:fill="FFFFFF"/>
        </w:rPr>
        <w:t>aj</w:t>
      </w:r>
      <w:r w:rsidR="001D6325" w:rsidRPr="0060517C">
        <w:rPr>
          <w:rFonts w:cs="Calibri"/>
          <w:spacing w:val="8"/>
          <w:shd w:val="clear" w:color="auto" w:fill="FFFFFF"/>
        </w:rPr>
        <w:t xml:space="preserve"> obrovský rozmach </w:t>
      </w:r>
      <w:r w:rsidRPr="0060517C">
        <w:rPr>
          <w:rFonts w:cs="Calibri"/>
          <w:spacing w:val="8"/>
          <w:shd w:val="clear" w:color="auto" w:fill="FFFFFF"/>
        </w:rPr>
        <w:t xml:space="preserve">plastov </w:t>
      </w:r>
      <w:r w:rsidR="001D6325" w:rsidRPr="0060517C">
        <w:rPr>
          <w:rFonts w:cs="Calibri"/>
          <w:spacing w:val="8"/>
          <w:shd w:val="clear" w:color="auto" w:fill="FFFFFF"/>
        </w:rPr>
        <w:t>po celom svete. To, kde skonč</w:t>
      </w:r>
      <w:r w:rsidR="00061B12" w:rsidRPr="0060517C">
        <w:rPr>
          <w:rFonts w:cs="Calibri"/>
          <w:spacing w:val="8"/>
          <w:shd w:val="clear" w:color="auto" w:fill="FFFFFF"/>
        </w:rPr>
        <w:t>ia</w:t>
      </w:r>
      <w:r w:rsidR="001D6325" w:rsidRPr="0060517C">
        <w:rPr>
          <w:rFonts w:cs="Calibri"/>
          <w:spacing w:val="8"/>
          <w:shd w:val="clear" w:color="auto" w:fill="FFFFFF"/>
        </w:rPr>
        <w:t xml:space="preserve"> po tom, </w:t>
      </w:r>
      <w:r w:rsidR="0004188F" w:rsidRPr="0060517C">
        <w:rPr>
          <w:rFonts w:cs="Calibri"/>
          <w:spacing w:val="8"/>
          <w:shd w:val="clear" w:color="auto" w:fill="FFFFFF"/>
        </w:rPr>
        <w:t>ako</w:t>
      </w:r>
      <w:r w:rsidR="001D6325" w:rsidRPr="0060517C">
        <w:rPr>
          <w:rFonts w:cs="Calibri"/>
          <w:spacing w:val="8"/>
          <w:shd w:val="clear" w:color="auto" w:fill="FFFFFF"/>
        </w:rPr>
        <w:t xml:space="preserve"> nám ľuďom doslúži</w:t>
      </w:r>
      <w:r w:rsidR="00061B12" w:rsidRPr="0060517C">
        <w:rPr>
          <w:rFonts w:cs="Calibri"/>
          <w:spacing w:val="8"/>
          <w:shd w:val="clear" w:color="auto" w:fill="FFFFFF"/>
        </w:rPr>
        <w:t>a</w:t>
      </w:r>
      <w:r w:rsidR="001D6325" w:rsidRPr="0060517C">
        <w:rPr>
          <w:rFonts w:cs="Calibri"/>
          <w:spacing w:val="8"/>
          <w:shd w:val="clear" w:color="auto" w:fill="FFFFFF"/>
        </w:rPr>
        <w:t xml:space="preserve">, je iba na nás. </w:t>
      </w:r>
    </w:p>
    <w:p w:rsidR="00D65BCE" w:rsidRPr="0060517C" w:rsidRDefault="006D17B5">
      <w:pPr>
        <w:rPr>
          <w:rFonts w:cs="Calibri"/>
          <w:b/>
          <w:bCs/>
          <w:spacing w:val="8"/>
          <w:sz w:val="28"/>
          <w:szCs w:val="28"/>
          <w:shd w:val="clear" w:color="auto" w:fill="FFFFFF"/>
        </w:rPr>
      </w:pPr>
      <w:r w:rsidRPr="0060517C">
        <w:rPr>
          <w:rFonts w:cs="Calibri"/>
          <w:b/>
          <w:bCs/>
          <w:spacing w:val="8"/>
          <w:sz w:val="28"/>
          <w:szCs w:val="28"/>
          <w:shd w:val="clear" w:color="auto" w:fill="FFFFFF"/>
        </w:rPr>
        <w:t xml:space="preserve">Len </w:t>
      </w:r>
      <w:r w:rsidR="00061B12" w:rsidRPr="0060517C">
        <w:rPr>
          <w:rFonts w:cs="Calibri"/>
          <w:b/>
          <w:bCs/>
          <w:spacing w:val="8"/>
          <w:sz w:val="28"/>
          <w:szCs w:val="28"/>
          <w:shd w:val="clear" w:color="auto" w:fill="FFFFFF"/>
        </w:rPr>
        <w:t xml:space="preserve">tie </w:t>
      </w:r>
      <w:r w:rsidRPr="0060517C">
        <w:rPr>
          <w:rFonts w:cs="Calibri"/>
          <w:b/>
          <w:bCs/>
          <w:spacing w:val="8"/>
          <w:sz w:val="28"/>
          <w:szCs w:val="28"/>
          <w:shd w:val="clear" w:color="auto" w:fill="FFFFFF"/>
        </w:rPr>
        <w:t>vytriedené môž</w:t>
      </w:r>
      <w:r w:rsidR="00061B12" w:rsidRPr="0060517C">
        <w:rPr>
          <w:rFonts w:cs="Calibri"/>
          <w:b/>
          <w:bCs/>
          <w:spacing w:val="8"/>
          <w:sz w:val="28"/>
          <w:szCs w:val="28"/>
          <w:shd w:val="clear" w:color="auto" w:fill="FFFFFF"/>
        </w:rPr>
        <w:t>eme</w:t>
      </w:r>
      <w:r w:rsidRPr="0060517C">
        <w:rPr>
          <w:rFonts w:cs="Calibri"/>
          <w:b/>
          <w:bCs/>
          <w:spacing w:val="8"/>
          <w:sz w:val="28"/>
          <w:szCs w:val="28"/>
          <w:shd w:val="clear" w:color="auto" w:fill="FFFFFF"/>
        </w:rPr>
        <w:t xml:space="preserve"> recyklovať</w:t>
      </w:r>
    </w:p>
    <w:p w:rsidR="00E9249D" w:rsidRPr="00F84EEC" w:rsidRDefault="006D17B5">
      <w:pPr>
        <w:rPr>
          <w:rFonts w:cs="Calibri"/>
          <w:spacing w:val="8"/>
          <w:shd w:val="clear" w:color="auto" w:fill="FFFFFF"/>
        </w:rPr>
      </w:pPr>
      <w:r w:rsidRPr="0060517C">
        <w:rPr>
          <w:rFonts w:cs="Calibri"/>
          <w:spacing w:val="8"/>
          <w:shd w:val="clear" w:color="auto" w:fill="FFFFFF"/>
        </w:rPr>
        <w:t xml:space="preserve">Plasty sú </w:t>
      </w:r>
      <w:r w:rsidR="00172613" w:rsidRPr="0060517C">
        <w:rPr>
          <w:rFonts w:cs="Calibri"/>
          <w:spacing w:val="8"/>
          <w:shd w:val="clear" w:color="auto" w:fill="FFFFFF"/>
        </w:rPr>
        <w:t>vhodným</w:t>
      </w:r>
      <w:r w:rsidRPr="0060517C">
        <w:rPr>
          <w:rFonts w:cs="Calibri"/>
          <w:spacing w:val="8"/>
          <w:shd w:val="clear" w:color="auto" w:fill="FFFFFF"/>
        </w:rPr>
        <w:t xml:space="preserve"> materiálom na recykláciu. Netreba však zabúdať na fakt, že iba to, čo my ľudia poctivo vytriedime, môže dostať „nový život“. </w:t>
      </w:r>
      <w:r w:rsidR="00CB311E" w:rsidRPr="0060517C">
        <w:rPr>
          <w:rFonts w:cs="Calibri"/>
          <w:spacing w:val="8"/>
          <w:shd w:val="clear" w:color="auto" w:fill="FFFFFF"/>
        </w:rPr>
        <w:t>To ostatné, n</w:t>
      </w:r>
      <w:r w:rsidRPr="0060517C">
        <w:rPr>
          <w:rFonts w:cs="Calibri"/>
          <w:spacing w:val="8"/>
          <w:shd w:val="clear" w:color="auto" w:fill="FFFFFF"/>
        </w:rPr>
        <w:t xml:space="preserve">ajmä pre nezodpovednosť ľudí </w:t>
      </w:r>
      <w:r w:rsidR="00AC56C8" w:rsidRPr="0060517C">
        <w:rPr>
          <w:rFonts w:cs="Calibri"/>
          <w:spacing w:val="8"/>
          <w:shd w:val="clear" w:color="auto" w:fill="FFFFFF"/>
        </w:rPr>
        <w:t xml:space="preserve">končí na skládke či </w:t>
      </w:r>
      <w:r w:rsidR="00CB311E" w:rsidRPr="00F84EEC">
        <w:rPr>
          <w:rFonts w:cs="Calibri"/>
          <w:spacing w:val="8"/>
          <w:shd w:val="clear" w:color="auto" w:fill="FFFFFF"/>
        </w:rPr>
        <w:t>znečisťuje</w:t>
      </w:r>
      <w:r w:rsidR="00E9249D" w:rsidRPr="00F84EEC">
        <w:rPr>
          <w:rFonts w:cs="Calibri"/>
          <w:spacing w:val="8"/>
          <w:shd w:val="clear" w:color="auto" w:fill="FFFFFF"/>
        </w:rPr>
        <w:t xml:space="preserve"> </w:t>
      </w:r>
      <w:r w:rsidR="004661CC" w:rsidRPr="00F84EEC">
        <w:rPr>
          <w:rFonts w:cs="Calibri"/>
          <w:spacing w:val="8"/>
          <w:shd w:val="clear" w:color="auto" w:fill="FFFFFF"/>
        </w:rPr>
        <w:t>riek</w:t>
      </w:r>
      <w:r w:rsidR="00E9249D" w:rsidRPr="00F84EEC">
        <w:rPr>
          <w:rFonts w:cs="Calibri"/>
          <w:spacing w:val="8"/>
          <w:shd w:val="clear" w:color="auto" w:fill="FFFFFF"/>
        </w:rPr>
        <w:t xml:space="preserve">y, </w:t>
      </w:r>
      <w:r w:rsidR="004661CC" w:rsidRPr="00F84EEC">
        <w:rPr>
          <w:rFonts w:cs="Calibri"/>
          <w:spacing w:val="8"/>
          <w:shd w:val="clear" w:color="auto" w:fill="FFFFFF"/>
        </w:rPr>
        <w:t>oceán</w:t>
      </w:r>
      <w:r w:rsidR="00E9249D" w:rsidRPr="00F84EEC">
        <w:rPr>
          <w:rFonts w:cs="Calibri"/>
          <w:spacing w:val="8"/>
          <w:shd w:val="clear" w:color="auto" w:fill="FFFFFF"/>
        </w:rPr>
        <w:t>y a prírod</w:t>
      </w:r>
      <w:r w:rsidR="00CB311E" w:rsidRPr="00F84EEC">
        <w:rPr>
          <w:rFonts w:cs="Calibri"/>
          <w:spacing w:val="8"/>
          <w:shd w:val="clear" w:color="auto" w:fill="FFFFFF"/>
        </w:rPr>
        <w:t>u</w:t>
      </w:r>
      <w:r w:rsidR="00E9249D" w:rsidRPr="00F84EEC">
        <w:rPr>
          <w:rFonts w:cs="Calibri"/>
          <w:spacing w:val="8"/>
          <w:shd w:val="clear" w:color="auto" w:fill="FFFFFF"/>
        </w:rPr>
        <w:t xml:space="preserve">. Väčšinu </w:t>
      </w:r>
      <w:r w:rsidRPr="00F84EEC">
        <w:rPr>
          <w:rFonts w:cs="Calibri"/>
          <w:spacing w:val="8"/>
          <w:shd w:val="clear" w:color="auto" w:fill="FFFFFF"/>
        </w:rPr>
        <w:t xml:space="preserve">tohto znečistenia </w:t>
      </w:r>
      <w:r w:rsidR="00E9249D" w:rsidRPr="00F84EEC">
        <w:rPr>
          <w:rFonts w:cs="Calibri"/>
          <w:spacing w:val="8"/>
          <w:shd w:val="clear" w:color="auto" w:fill="FFFFFF"/>
        </w:rPr>
        <w:t xml:space="preserve">tvorí bežný odpad z domácností, ako sú plastové fľaše </w:t>
      </w:r>
      <w:r w:rsidR="0094324A" w:rsidRPr="00F84EEC">
        <w:rPr>
          <w:rFonts w:cs="Calibri"/>
          <w:spacing w:val="8"/>
          <w:shd w:val="clear" w:color="auto" w:fill="FFFFFF"/>
        </w:rPr>
        <w:t xml:space="preserve">z nápojov </w:t>
      </w:r>
      <w:r w:rsidR="00E9249D" w:rsidRPr="00F84EEC">
        <w:rPr>
          <w:rFonts w:cs="Calibri"/>
          <w:spacing w:val="8"/>
          <w:shd w:val="clear" w:color="auto" w:fill="FFFFFF"/>
        </w:rPr>
        <w:t xml:space="preserve">či </w:t>
      </w:r>
      <w:r w:rsidR="0042015B" w:rsidRPr="00F84EEC">
        <w:rPr>
          <w:rFonts w:cs="Calibri"/>
          <w:spacing w:val="8"/>
          <w:shd w:val="clear" w:color="auto" w:fill="FFFFFF"/>
        </w:rPr>
        <w:t xml:space="preserve">rôzne plastové </w:t>
      </w:r>
      <w:r w:rsidR="00E9249D" w:rsidRPr="00F84EEC">
        <w:rPr>
          <w:rFonts w:cs="Calibri"/>
          <w:spacing w:val="8"/>
          <w:shd w:val="clear" w:color="auto" w:fill="FFFFFF"/>
        </w:rPr>
        <w:t>obaly.</w:t>
      </w:r>
      <w:r w:rsidR="00B059C0" w:rsidRPr="00F84EEC">
        <w:rPr>
          <w:rFonts w:cs="Calibri"/>
          <w:spacing w:val="8"/>
          <w:shd w:val="clear" w:color="auto" w:fill="FFFFFF"/>
        </w:rPr>
        <w:t xml:space="preserve"> </w:t>
      </w:r>
      <w:r w:rsidR="00061B12" w:rsidRPr="00F84EEC">
        <w:rPr>
          <w:rFonts w:cs="Calibri"/>
          <w:spacing w:val="8"/>
          <w:shd w:val="clear" w:color="auto" w:fill="FFFFFF"/>
        </w:rPr>
        <w:t>Navyše, k</w:t>
      </w:r>
      <w:r w:rsidR="00E9249D" w:rsidRPr="00F84EEC">
        <w:rPr>
          <w:rFonts w:cs="Calibri"/>
          <w:spacing w:val="8"/>
          <w:shd w:val="clear" w:color="auto" w:fill="FFFFFF"/>
        </w:rPr>
        <w:t>úsky mikroplastov sa nachádzajú nielen v morských živočíchoch, ale aj v pitnej vode</w:t>
      </w:r>
      <w:r w:rsidR="00104DF7" w:rsidRPr="00F84EEC">
        <w:rPr>
          <w:rFonts w:cs="Calibri"/>
          <w:spacing w:val="8"/>
          <w:shd w:val="clear" w:color="auto" w:fill="FFFFFF"/>
        </w:rPr>
        <w:t xml:space="preserve"> či ovzduší.</w:t>
      </w:r>
      <w:r w:rsidR="0004188F" w:rsidRPr="00F84EEC">
        <w:rPr>
          <w:rFonts w:cs="Calibri"/>
          <w:spacing w:val="8"/>
          <w:shd w:val="clear" w:color="auto" w:fill="FFFFFF"/>
        </w:rPr>
        <w:t xml:space="preserve"> </w:t>
      </w:r>
      <w:r w:rsidR="00CB311E" w:rsidRPr="00F84EEC">
        <w:rPr>
          <w:rFonts w:cs="Calibri"/>
          <w:spacing w:val="8"/>
          <w:shd w:val="clear" w:color="auto" w:fill="FFFFFF"/>
        </w:rPr>
        <w:t>P</w:t>
      </w:r>
      <w:r w:rsidR="0004188F" w:rsidRPr="00F84EEC">
        <w:rPr>
          <w:rFonts w:cs="Calibri"/>
          <w:spacing w:val="8"/>
          <w:shd w:val="clear" w:color="auto" w:fill="FFFFFF"/>
        </w:rPr>
        <w:t>ríroda si s rozkladom plastov nevie poradiť a kým sa v nej rozložia</w:t>
      </w:r>
      <w:r w:rsidR="00E27310" w:rsidRPr="00F84EEC">
        <w:rPr>
          <w:rFonts w:cs="Calibri"/>
          <w:spacing w:val="8"/>
          <w:shd w:val="clear" w:color="auto" w:fill="FFFFFF"/>
        </w:rPr>
        <w:t>,</w:t>
      </w:r>
      <w:r w:rsidR="0004188F" w:rsidRPr="00F84EEC">
        <w:rPr>
          <w:rFonts w:cs="Calibri"/>
          <w:spacing w:val="8"/>
          <w:shd w:val="clear" w:color="auto" w:fill="FFFFFF"/>
        </w:rPr>
        <w:t xml:space="preserve"> trvá to od 100 až do 1000 rokov.</w:t>
      </w:r>
      <w:r w:rsidR="00CB311E" w:rsidRPr="00F84EEC">
        <w:rPr>
          <w:rFonts w:cs="Calibri"/>
          <w:spacing w:val="8"/>
          <w:shd w:val="clear" w:color="auto" w:fill="FFFFFF"/>
        </w:rPr>
        <w:t xml:space="preserve"> </w:t>
      </w:r>
    </w:p>
    <w:p w:rsidR="00A938C9" w:rsidRPr="00F84EEC" w:rsidRDefault="00E27310" w:rsidP="000C2879">
      <w:pPr>
        <w:rPr>
          <w:rFonts w:cs="Calibri"/>
          <w:spacing w:val="8"/>
          <w:shd w:val="clear" w:color="auto" w:fill="FFFFFF"/>
        </w:rPr>
      </w:pPr>
      <w:r w:rsidRPr="00F84EEC">
        <w:rPr>
          <w:rFonts w:cs="Calibri"/>
          <w:bCs/>
          <w:spacing w:val="8"/>
          <w:shd w:val="clear" w:color="auto" w:fill="FFFFFF"/>
        </w:rPr>
        <w:t>Netreba zabúdať ani na fakt, že z</w:t>
      </w:r>
      <w:r w:rsidRPr="00F84EEC">
        <w:rPr>
          <w:rFonts w:cs="Calibri"/>
          <w:spacing w:val="8"/>
          <w:shd w:val="clear" w:color="auto" w:fill="FFFFFF"/>
        </w:rPr>
        <w:t xml:space="preserve"> </w:t>
      </w:r>
      <w:r w:rsidR="00C15423" w:rsidRPr="00F84EEC">
        <w:rPr>
          <w:rFonts w:cs="Calibri"/>
          <w:spacing w:val="8"/>
          <w:shd w:val="clear" w:color="auto" w:fill="FFFFFF"/>
        </w:rPr>
        <w:t>energetického hľadiska je recyklácia menej náročná, než výroba plastu z neobnoviteľných zdrojov ropy.</w:t>
      </w:r>
      <w:r w:rsidRPr="00F84EEC">
        <w:rPr>
          <w:rFonts w:cs="Calibri"/>
          <w:spacing w:val="8"/>
          <w:shd w:val="clear" w:color="auto" w:fill="FFFFFF"/>
        </w:rPr>
        <w:t xml:space="preserve"> Čiže triedením plastov </w:t>
      </w:r>
      <w:r w:rsidR="00061B12" w:rsidRPr="00F84EEC">
        <w:rPr>
          <w:rFonts w:cs="Calibri"/>
          <w:spacing w:val="8"/>
          <w:shd w:val="clear" w:color="auto" w:fill="FFFFFF"/>
        </w:rPr>
        <w:t xml:space="preserve">vo veľkej miere </w:t>
      </w:r>
      <w:r w:rsidRPr="00F84EEC">
        <w:rPr>
          <w:rFonts w:cs="Calibri"/>
          <w:spacing w:val="8"/>
          <w:shd w:val="clear" w:color="auto" w:fill="FFFFFF"/>
        </w:rPr>
        <w:t xml:space="preserve">šetríme prírodné zdroje. </w:t>
      </w:r>
    </w:p>
    <w:p w:rsidR="00631F5B" w:rsidRPr="00F84EEC" w:rsidRDefault="00631F5B" w:rsidP="000C2879">
      <w:pPr>
        <w:rPr>
          <w:rFonts w:cs="Calibri"/>
          <w:b/>
          <w:spacing w:val="8"/>
          <w:sz w:val="28"/>
          <w:szCs w:val="28"/>
          <w:shd w:val="clear" w:color="auto" w:fill="FFFFFF"/>
        </w:rPr>
      </w:pPr>
      <w:r w:rsidRPr="00F84EEC">
        <w:rPr>
          <w:rFonts w:cs="Calibri"/>
          <w:b/>
          <w:spacing w:val="8"/>
          <w:sz w:val="28"/>
          <w:szCs w:val="28"/>
          <w:shd w:val="clear" w:color="auto" w:fill="FFFFFF"/>
        </w:rPr>
        <w:lastRenderedPageBreak/>
        <w:t xml:space="preserve">Čo patrí a nepatrí do žltého kontajnera </w:t>
      </w:r>
      <w:r w:rsidR="00AC56C8" w:rsidRPr="0060517C">
        <w:rPr>
          <w:rFonts w:cs="Calibri"/>
          <w:b/>
          <w:spacing w:val="8"/>
          <w:sz w:val="28"/>
          <w:szCs w:val="28"/>
          <w:shd w:val="clear" w:color="auto" w:fill="FFFFFF"/>
        </w:rPr>
        <w:t xml:space="preserve">či vreca </w:t>
      </w:r>
      <w:r w:rsidRPr="00F84EEC">
        <w:rPr>
          <w:rFonts w:cs="Calibri"/>
          <w:b/>
          <w:spacing w:val="8"/>
          <w:sz w:val="28"/>
          <w:szCs w:val="28"/>
          <w:shd w:val="clear" w:color="auto" w:fill="FFFFFF"/>
        </w:rPr>
        <w:t>na plasty</w:t>
      </w:r>
    </w:p>
    <w:p w:rsidR="00F84EEC" w:rsidRDefault="000C2879" w:rsidP="000C2879">
      <w:pPr>
        <w:rPr>
          <w:rFonts w:cs="Calibri"/>
          <w:spacing w:val="8"/>
          <w:shd w:val="clear" w:color="auto" w:fill="FFFFFF"/>
        </w:rPr>
      </w:pPr>
      <w:r w:rsidRPr="00F84EEC">
        <w:rPr>
          <w:rFonts w:cs="Calibri"/>
          <w:b/>
          <w:spacing w:val="8"/>
          <w:shd w:val="clear" w:color="auto" w:fill="FFFFFF"/>
        </w:rPr>
        <w:t>PATRIA</w:t>
      </w:r>
      <w:r w:rsidR="00CB311E" w:rsidRPr="00F84EEC">
        <w:rPr>
          <w:rFonts w:cs="Calibri"/>
          <w:b/>
          <w:spacing w:val="8"/>
          <w:shd w:val="clear" w:color="auto" w:fill="FFFFFF"/>
        </w:rPr>
        <w:t xml:space="preserve"> </w:t>
      </w:r>
      <w:r w:rsidR="00AC56C8" w:rsidRPr="0060517C">
        <w:rPr>
          <w:rFonts w:cs="Calibri"/>
          <w:b/>
          <w:spacing w:val="8"/>
          <w:shd w:val="clear" w:color="auto" w:fill="FFFFFF"/>
        </w:rPr>
        <w:t>SEM</w:t>
      </w:r>
      <w:r w:rsidR="00F84EEC">
        <w:rPr>
          <w:rFonts w:cs="Calibri"/>
          <w:b/>
          <w:spacing w:val="8"/>
          <w:shd w:val="clear" w:color="auto" w:fill="FFFFFF"/>
        </w:rPr>
        <w:t>:</w:t>
      </w:r>
      <w:r w:rsidR="00AC56C8" w:rsidRPr="0060517C">
        <w:rPr>
          <w:rFonts w:cs="Calibri"/>
          <w:b/>
          <w:spacing w:val="8"/>
          <w:shd w:val="clear" w:color="auto" w:fill="FFFFFF"/>
        </w:rPr>
        <w:t xml:space="preserve"> </w:t>
      </w:r>
      <w:r w:rsidR="00F84EEC">
        <w:rPr>
          <w:rFonts w:cs="Calibri"/>
          <w:spacing w:val="8"/>
          <w:shd w:val="clear" w:color="auto" w:fill="FFFFFF"/>
        </w:rPr>
        <w:t>p</w:t>
      </w:r>
      <w:r w:rsidR="00F84EEC" w:rsidRPr="00F84EEC">
        <w:rPr>
          <w:rFonts w:cs="Calibri"/>
          <w:spacing w:val="8"/>
          <w:shd w:val="clear" w:color="auto" w:fill="FFFFFF"/>
        </w:rPr>
        <w:t>lastové obaly, napríklad stlačené alebo zošliapnuté PET fľaše z nápojov, plastové obaly z pracích a čistiacich prostriedkov alebo kozmetiky.</w:t>
      </w:r>
      <w:r w:rsidR="00F84EEC">
        <w:rPr>
          <w:rFonts w:cs="Calibri"/>
          <w:spacing w:val="8"/>
          <w:shd w:val="clear" w:color="auto" w:fill="FFFFFF"/>
        </w:rPr>
        <w:t xml:space="preserve"> </w:t>
      </w:r>
      <w:r w:rsidR="002A7D8A">
        <w:rPr>
          <w:rFonts w:cs="Calibri"/>
          <w:spacing w:val="8"/>
          <w:shd w:val="clear" w:color="auto" w:fill="FFFFFF"/>
        </w:rPr>
        <w:t>O</w:t>
      </w:r>
      <w:r w:rsidR="002A7D8A" w:rsidRPr="002A7D8A">
        <w:rPr>
          <w:rFonts w:cs="Calibri"/>
          <w:spacing w:val="8"/>
          <w:shd w:val="clear" w:color="auto" w:fill="FFFFFF"/>
        </w:rPr>
        <w:t>baly označené s nasledujúcimi značkami sú plasty a patria do žltých kontajnerov.</w:t>
      </w:r>
    </w:p>
    <w:p w:rsidR="002A7D8A" w:rsidRDefault="002A7D8A" w:rsidP="00F84EEC">
      <w:pPr>
        <w:pStyle w:val="Default"/>
        <w:rPr>
          <w:noProof/>
          <w:sz w:val="20"/>
          <w:szCs w:val="20"/>
        </w:rPr>
      </w:pPr>
      <w:r w:rsidRPr="002A7D8A">
        <w:rPr>
          <w:noProof/>
          <w:sz w:val="20"/>
          <w:szCs w:val="20"/>
        </w:rPr>
        <w:pict>
          <v:shape id="Obrázok 26" o:spid="_x0000_i1026" type="#_x0000_t75" style="width:106.5pt;height:45pt;visibility:visible" o:bordertopcolor="#ffc000" o:borderleftcolor="#ffc000" o:borderbottomcolor="#ffc000" o:borderrightcolor="#ffc000">
            <v:imagedata r:id="rId7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2A7D8A">
        <w:rPr>
          <w:noProof/>
          <w:sz w:val="20"/>
          <w:szCs w:val="20"/>
        </w:rPr>
        <w:pict>
          <v:shape id="Obrázok 27" o:spid="_x0000_i1027" type="#_x0000_t75" style="width:107.25pt;height:45pt;visibility:visible" o:bordertopcolor="#ffc000" o:borderleftcolor="#ffc000" o:borderbottomcolor="#ffc000" o:borderrightcolor="#ffc000">
            <v:imagedata r:id="rId8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2A7D8A" w:rsidRDefault="002A7D8A" w:rsidP="00F84EEC">
      <w:pPr>
        <w:pStyle w:val="Default"/>
        <w:rPr>
          <w:noProof/>
          <w:sz w:val="20"/>
          <w:szCs w:val="20"/>
        </w:rPr>
      </w:pPr>
    </w:p>
    <w:p w:rsidR="00F84EEC" w:rsidRDefault="000C2879" w:rsidP="00F84EEC">
      <w:pPr>
        <w:pStyle w:val="Default"/>
        <w:rPr>
          <w:rFonts w:ascii="Calibri" w:hAnsi="Calibri" w:cs="Calibri"/>
          <w:color w:val="auto"/>
          <w:spacing w:val="8"/>
          <w:sz w:val="22"/>
          <w:szCs w:val="22"/>
          <w:shd w:val="clear" w:color="auto" w:fill="FFFFFF"/>
          <w:lang w:eastAsia="en-US"/>
        </w:rPr>
      </w:pPr>
      <w:r w:rsidRPr="00F84EEC">
        <w:rPr>
          <w:rFonts w:ascii="Calibri" w:hAnsi="Calibri" w:cs="Calibri"/>
          <w:b/>
          <w:color w:val="auto"/>
          <w:spacing w:val="8"/>
          <w:sz w:val="22"/>
          <w:szCs w:val="22"/>
          <w:shd w:val="clear" w:color="auto" w:fill="FFFFFF"/>
          <w:lang w:eastAsia="en-US"/>
        </w:rPr>
        <w:t>N</w:t>
      </w:r>
      <w:r w:rsidR="00F84EEC" w:rsidRPr="00F84EEC">
        <w:rPr>
          <w:rFonts w:ascii="Calibri" w:hAnsi="Calibri" w:cs="Calibri"/>
          <w:b/>
          <w:color w:val="auto"/>
          <w:spacing w:val="8"/>
          <w:sz w:val="22"/>
          <w:szCs w:val="22"/>
          <w:shd w:val="clear" w:color="auto" w:fill="FFFFFF"/>
          <w:lang w:eastAsia="en-US"/>
        </w:rPr>
        <w:t>epatria SEM</w:t>
      </w:r>
      <w:r w:rsidR="00F84EEC">
        <w:rPr>
          <w:rFonts w:ascii="Calibri" w:hAnsi="Calibri" w:cs="Calibri"/>
          <w:b/>
          <w:color w:val="auto"/>
          <w:spacing w:val="8"/>
          <w:sz w:val="22"/>
          <w:szCs w:val="22"/>
          <w:shd w:val="clear" w:color="auto" w:fill="FFFFFF"/>
          <w:lang w:eastAsia="en-US"/>
        </w:rPr>
        <w:t>:</w:t>
      </w:r>
      <w:r w:rsidR="00F84EEC">
        <w:rPr>
          <w:rFonts w:cs="Times New Roman"/>
          <w:color w:val="auto"/>
        </w:rPr>
        <w:t xml:space="preserve"> </w:t>
      </w:r>
      <w:r w:rsidR="00F84EEC" w:rsidRPr="00F84EEC">
        <w:rPr>
          <w:rFonts w:ascii="Calibri" w:hAnsi="Calibri" w:cs="Calibri"/>
          <w:color w:val="auto"/>
          <w:spacing w:val="8"/>
          <w:sz w:val="22"/>
          <w:szCs w:val="22"/>
          <w:shd w:val="clear" w:color="auto" w:fill="FFFFFF"/>
          <w:lang w:eastAsia="en-US"/>
        </w:rPr>
        <w:t>plastové obaly so zvyškami jedál, zvyškami kozmetiky alebo iných prostriedkov, linoleum, guma, molitan, obaly znečistené olejovými a ropnými látkami, stavebný polystyrén.</w:t>
      </w:r>
    </w:p>
    <w:p w:rsidR="00F84EEC" w:rsidRDefault="00F84EEC" w:rsidP="00F84EEC">
      <w:pPr>
        <w:pStyle w:val="Default"/>
        <w:rPr>
          <w:rFonts w:ascii="Calibri" w:hAnsi="Calibri" w:cs="Calibri"/>
          <w:color w:val="auto"/>
          <w:spacing w:val="8"/>
          <w:sz w:val="22"/>
          <w:szCs w:val="22"/>
          <w:shd w:val="clear" w:color="auto" w:fill="FFFFFF"/>
          <w:lang w:eastAsia="en-US"/>
        </w:rPr>
      </w:pPr>
    </w:p>
    <w:p w:rsidR="000C2879" w:rsidRPr="009E6967" w:rsidRDefault="000C2879" w:rsidP="000C2879">
      <w:pPr>
        <w:rPr>
          <w:rFonts w:cs="Calibri"/>
          <w:spacing w:val="8"/>
          <w:u w:val="single"/>
          <w:shd w:val="clear" w:color="auto" w:fill="FFFFFF"/>
        </w:rPr>
      </w:pPr>
      <w:r w:rsidRPr="002A7D8A">
        <w:rPr>
          <w:rFonts w:cs="Calibri"/>
          <w:bCs/>
          <w:spacing w:val="8"/>
          <w:shd w:val="clear" w:color="auto" w:fill="FFFFFF"/>
        </w:rPr>
        <w:t xml:space="preserve">V niektorých obciach a mestách sa </w:t>
      </w:r>
      <w:r w:rsidR="00AC56C8" w:rsidRPr="002A7D8A">
        <w:rPr>
          <w:rFonts w:cs="Calibri"/>
          <w:bCs/>
          <w:spacing w:val="8"/>
          <w:shd w:val="clear" w:color="auto" w:fill="FFFFFF"/>
        </w:rPr>
        <w:t>spolu s plastmi</w:t>
      </w:r>
      <w:r w:rsidRPr="002A7D8A">
        <w:rPr>
          <w:rFonts w:cs="Calibri"/>
          <w:bCs/>
          <w:spacing w:val="8"/>
          <w:shd w:val="clear" w:color="auto" w:fill="FFFFFF"/>
        </w:rPr>
        <w:t xml:space="preserve"> triedi</w:t>
      </w:r>
      <w:r w:rsidR="00AC56C8" w:rsidRPr="002A7D8A">
        <w:rPr>
          <w:rFonts w:cs="Calibri"/>
          <w:bCs/>
          <w:spacing w:val="8"/>
          <w:shd w:val="clear" w:color="auto" w:fill="FFFFFF"/>
        </w:rPr>
        <w:t>a</w:t>
      </w:r>
      <w:r w:rsidRPr="002A7D8A">
        <w:rPr>
          <w:rFonts w:cs="Calibri"/>
          <w:bCs/>
          <w:spacing w:val="8"/>
          <w:shd w:val="clear" w:color="auto" w:fill="FFFFFF"/>
        </w:rPr>
        <w:t xml:space="preserve"> aj kov</w:t>
      </w:r>
      <w:r w:rsidR="00AC56C8" w:rsidRPr="002A7D8A">
        <w:rPr>
          <w:rFonts w:cs="Calibri"/>
          <w:bCs/>
          <w:spacing w:val="8"/>
          <w:shd w:val="clear" w:color="auto" w:fill="FFFFFF"/>
        </w:rPr>
        <w:t>ové obaly</w:t>
      </w:r>
      <w:r w:rsidRPr="002A7D8A">
        <w:rPr>
          <w:rFonts w:cs="Calibri"/>
          <w:bCs/>
          <w:spacing w:val="8"/>
          <w:shd w:val="clear" w:color="auto" w:fill="FFFFFF"/>
        </w:rPr>
        <w:t xml:space="preserve"> a nápojové kartóny</w:t>
      </w:r>
      <w:r w:rsidR="00131865" w:rsidRPr="002A7D8A">
        <w:rPr>
          <w:rFonts w:cs="Calibri"/>
          <w:bCs/>
          <w:spacing w:val="8"/>
          <w:shd w:val="clear" w:color="auto" w:fill="FFFFFF"/>
        </w:rPr>
        <w:t>.</w:t>
      </w:r>
      <w:r w:rsidR="00CB311E" w:rsidRPr="00F84EEC">
        <w:rPr>
          <w:rFonts w:cs="Calibri"/>
          <w:b/>
          <w:bCs/>
          <w:spacing w:val="8"/>
          <w:shd w:val="clear" w:color="auto" w:fill="FFFFFF"/>
        </w:rPr>
        <w:t xml:space="preserve"> </w:t>
      </w:r>
      <w:r w:rsidR="00CB311E" w:rsidRPr="009E6967">
        <w:rPr>
          <w:rFonts w:cs="Calibri"/>
          <w:b/>
          <w:bCs/>
          <w:spacing w:val="8"/>
          <w:u w:val="single"/>
          <w:shd w:val="clear" w:color="auto" w:fill="FFFFFF"/>
        </w:rPr>
        <w:t xml:space="preserve">Nezabúdajte sa preto riadiť pravidlami triedenia vo </w:t>
      </w:r>
      <w:r w:rsidR="00AC56C8" w:rsidRPr="009E6967">
        <w:rPr>
          <w:rFonts w:cs="Calibri"/>
          <w:b/>
          <w:bCs/>
          <w:spacing w:val="8"/>
          <w:u w:val="single"/>
          <w:shd w:val="clear" w:color="auto" w:fill="FFFFFF"/>
        </w:rPr>
        <w:t xml:space="preserve">svojej </w:t>
      </w:r>
      <w:r w:rsidR="00CB311E" w:rsidRPr="009E6967">
        <w:rPr>
          <w:rFonts w:cs="Calibri"/>
          <w:b/>
          <w:bCs/>
          <w:spacing w:val="8"/>
          <w:u w:val="single"/>
          <w:shd w:val="clear" w:color="auto" w:fill="FFFFFF"/>
        </w:rPr>
        <w:t>obci!</w:t>
      </w:r>
      <w:r w:rsidR="00CB311E" w:rsidRPr="009E6967">
        <w:rPr>
          <w:rFonts w:cs="Calibri"/>
          <w:spacing w:val="8"/>
          <w:u w:val="single"/>
          <w:shd w:val="clear" w:color="auto" w:fill="FFFFFF"/>
        </w:rPr>
        <w:t xml:space="preserve"> </w:t>
      </w:r>
    </w:p>
    <w:p w:rsidR="00E27310" w:rsidRPr="0060517C" w:rsidRDefault="00E27310" w:rsidP="00E27310">
      <w:pPr>
        <w:rPr>
          <w:rFonts w:cs="Calibri"/>
          <w:b/>
          <w:spacing w:val="8"/>
          <w:sz w:val="28"/>
          <w:szCs w:val="28"/>
          <w:shd w:val="clear" w:color="auto" w:fill="FFFFFF"/>
        </w:rPr>
      </w:pPr>
      <w:r w:rsidRPr="0060517C">
        <w:rPr>
          <w:rFonts w:cs="Calibri"/>
          <w:b/>
          <w:spacing w:val="8"/>
          <w:sz w:val="28"/>
          <w:szCs w:val="28"/>
          <w:shd w:val="clear" w:color="auto" w:fill="FFFFFF"/>
        </w:rPr>
        <w:t>Ako triediť plasty</w:t>
      </w:r>
    </w:p>
    <w:p w:rsidR="00E27310" w:rsidRPr="0060517C" w:rsidRDefault="00CB311E" w:rsidP="00E27310">
      <w:pPr>
        <w:rPr>
          <w:rFonts w:cs="Calibri"/>
          <w:spacing w:val="8"/>
          <w:shd w:val="clear" w:color="auto" w:fill="FFFFFF"/>
        </w:rPr>
      </w:pPr>
      <w:r w:rsidRPr="0060517C">
        <w:rPr>
          <w:rFonts w:cs="Calibri"/>
          <w:spacing w:val="8"/>
          <w:shd w:val="clear" w:color="auto" w:fill="FFFFFF"/>
        </w:rPr>
        <w:t xml:space="preserve">Do triedeného zberu nepatria obaly so zvyškami potravín. </w:t>
      </w:r>
      <w:r w:rsidR="00454EBE">
        <w:rPr>
          <w:rFonts w:cs="Calibri"/>
          <w:spacing w:val="8"/>
          <w:shd w:val="clear" w:color="auto" w:fill="FFFFFF"/>
        </w:rPr>
        <w:t>N</w:t>
      </w:r>
      <w:r w:rsidRPr="0060517C">
        <w:rPr>
          <w:rFonts w:cs="Calibri"/>
          <w:spacing w:val="8"/>
          <w:shd w:val="clear" w:color="auto" w:fill="FFFFFF"/>
        </w:rPr>
        <w:t xml:space="preserve">emusíte </w:t>
      </w:r>
      <w:r w:rsidR="00454EBE">
        <w:rPr>
          <w:rFonts w:cs="Calibri"/>
          <w:spacing w:val="8"/>
          <w:shd w:val="clear" w:color="auto" w:fill="FFFFFF"/>
        </w:rPr>
        <w:t xml:space="preserve">ich však </w:t>
      </w:r>
      <w:r w:rsidRPr="0060517C">
        <w:rPr>
          <w:rFonts w:cs="Calibri"/>
          <w:spacing w:val="8"/>
          <w:shd w:val="clear" w:color="auto" w:fill="FFFFFF"/>
        </w:rPr>
        <w:t>umývať vodou, stačí</w:t>
      </w:r>
      <w:r w:rsidR="00AC56C8" w:rsidRPr="0060517C">
        <w:rPr>
          <w:rFonts w:cs="Calibri"/>
          <w:spacing w:val="8"/>
          <w:shd w:val="clear" w:color="auto" w:fill="FFFFFF"/>
        </w:rPr>
        <w:t>,</w:t>
      </w:r>
      <w:r w:rsidRPr="0060517C">
        <w:rPr>
          <w:rFonts w:cs="Calibri"/>
          <w:spacing w:val="8"/>
          <w:shd w:val="clear" w:color="auto" w:fill="FFFFFF"/>
        </w:rPr>
        <w:t xml:space="preserve"> ak z nich odstránite zvyšky. </w:t>
      </w:r>
      <w:r w:rsidR="00E27310" w:rsidRPr="0060517C">
        <w:rPr>
          <w:rFonts w:cs="Calibri"/>
          <w:spacing w:val="8"/>
          <w:shd w:val="clear" w:color="auto" w:fill="FFFFFF"/>
        </w:rPr>
        <w:t xml:space="preserve">Do nádoby s objemom 1100 litrov sa zmestí </w:t>
      </w:r>
      <w:r w:rsidR="00172613" w:rsidRPr="0060517C">
        <w:rPr>
          <w:rFonts w:cs="Calibri"/>
          <w:spacing w:val="8"/>
          <w:shd w:val="clear" w:color="auto" w:fill="FFFFFF"/>
        </w:rPr>
        <w:t xml:space="preserve">asi </w:t>
      </w:r>
      <w:r w:rsidR="00E27310" w:rsidRPr="0060517C">
        <w:rPr>
          <w:rFonts w:cs="Calibri"/>
          <w:spacing w:val="8"/>
          <w:shd w:val="clear" w:color="auto" w:fill="FFFFFF"/>
        </w:rPr>
        <w:t xml:space="preserve">733 stlačených 1,5 litrových PET fliaš. Ak by neboli stlačené, zmestilo by sa ich tam len približne 200. </w:t>
      </w:r>
      <w:r w:rsidR="00E27310" w:rsidRPr="0060517C">
        <w:rPr>
          <w:rFonts w:cs="Calibri"/>
          <w:b/>
          <w:bCs/>
          <w:spacing w:val="8"/>
          <w:shd w:val="clear" w:color="auto" w:fill="FFFFFF"/>
        </w:rPr>
        <w:t xml:space="preserve">Je naozaj veľmi dôležité </w:t>
      </w:r>
      <w:r w:rsidR="00061B12" w:rsidRPr="0060517C">
        <w:rPr>
          <w:rFonts w:cs="Calibri"/>
          <w:b/>
          <w:bCs/>
          <w:spacing w:val="8"/>
          <w:shd w:val="clear" w:color="auto" w:fill="FFFFFF"/>
        </w:rPr>
        <w:t xml:space="preserve">zošliapnuť </w:t>
      </w:r>
      <w:r w:rsidR="00E27310" w:rsidRPr="0060517C">
        <w:rPr>
          <w:rFonts w:cs="Calibri"/>
          <w:b/>
          <w:bCs/>
          <w:spacing w:val="8"/>
          <w:shd w:val="clear" w:color="auto" w:fill="FFFFFF"/>
        </w:rPr>
        <w:t>plastové obaly pred ich vyhodením</w:t>
      </w:r>
      <w:r w:rsidR="00E27310" w:rsidRPr="0060517C">
        <w:rPr>
          <w:rFonts w:cs="Calibri"/>
          <w:spacing w:val="8"/>
          <w:shd w:val="clear" w:color="auto" w:fill="FFFFFF"/>
        </w:rPr>
        <w:t>, aby zabrali čo najmenej miesta a zberové spoločnosti zbytočne nevy</w:t>
      </w:r>
      <w:r w:rsidR="003428D5" w:rsidRPr="0060517C">
        <w:rPr>
          <w:rFonts w:cs="Calibri"/>
          <w:spacing w:val="8"/>
          <w:shd w:val="clear" w:color="auto" w:fill="FFFFFF"/>
        </w:rPr>
        <w:t>vážali</w:t>
      </w:r>
      <w:r w:rsidR="00E27310" w:rsidRPr="0060517C">
        <w:rPr>
          <w:rFonts w:cs="Calibri"/>
          <w:spacing w:val="8"/>
          <w:shd w:val="clear" w:color="auto" w:fill="FFFFFF"/>
        </w:rPr>
        <w:t xml:space="preserve"> vzduch. </w:t>
      </w:r>
    </w:p>
    <w:p w:rsidR="00131865" w:rsidRPr="0060517C" w:rsidRDefault="00131865" w:rsidP="000C2879">
      <w:pPr>
        <w:rPr>
          <w:rFonts w:cs="Calibri"/>
          <w:b/>
          <w:spacing w:val="8"/>
          <w:sz w:val="28"/>
          <w:szCs w:val="28"/>
          <w:shd w:val="clear" w:color="auto" w:fill="FFFFFF"/>
        </w:rPr>
      </w:pPr>
      <w:r w:rsidRPr="0060517C">
        <w:rPr>
          <w:rFonts w:cs="Calibri"/>
          <w:b/>
          <w:spacing w:val="8"/>
          <w:sz w:val="28"/>
          <w:szCs w:val="28"/>
          <w:shd w:val="clear" w:color="auto" w:fill="FFFFFF"/>
        </w:rPr>
        <w:t>Čo sa deje s plastmi po vytriedení a vyhodení?</w:t>
      </w:r>
    </w:p>
    <w:p w:rsidR="00131865" w:rsidRPr="0060517C" w:rsidRDefault="00C15423" w:rsidP="00131865">
      <w:pPr>
        <w:rPr>
          <w:rFonts w:cs="Calibri"/>
          <w:spacing w:val="8"/>
          <w:shd w:val="clear" w:color="auto" w:fill="FFFFFF"/>
        </w:rPr>
      </w:pPr>
      <w:r w:rsidRPr="0060517C">
        <w:rPr>
          <w:rFonts w:cs="Calibri"/>
          <w:spacing w:val="8"/>
          <w:shd w:val="clear" w:color="auto" w:fill="FFFFFF"/>
        </w:rPr>
        <w:t>Plastový odpad sa dotrieďuje</w:t>
      </w:r>
      <w:r w:rsidR="00131865" w:rsidRPr="0060517C">
        <w:rPr>
          <w:rFonts w:cs="Calibri"/>
          <w:spacing w:val="8"/>
          <w:shd w:val="clear" w:color="auto" w:fill="FFFFFF"/>
        </w:rPr>
        <w:t xml:space="preserve"> na triediacej linke. </w:t>
      </w:r>
      <w:r w:rsidRPr="0060517C">
        <w:rPr>
          <w:rFonts w:cs="Calibri"/>
          <w:spacing w:val="8"/>
          <w:shd w:val="clear" w:color="auto" w:fill="FFFFFF"/>
        </w:rPr>
        <w:t xml:space="preserve">Tu sa jednotlivé plasty delia podľa </w:t>
      </w:r>
      <w:r w:rsidR="00172613" w:rsidRPr="0060517C">
        <w:rPr>
          <w:rFonts w:cs="Calibri"/>
          <w:spacing w:val="8"/>
          <w:shd w:val="clear" w:color="auto" w:fill="FFFFFF"/>
        </w:rPr>
        <w:t>druhu a farby</w:t>
      </w:r>
      <w:r w:rsidRPr="0060517C">
        <w:rPr>
          <w:rFonts w:cs="Calibri"/>
          <w:spacing w:val="8"/>
          <w:shd w:val="clear" w:color="auto" w:fill="FFFFFF"/>
        </w:rPr>
        <w:t>. Zo zmesi plastov putujúcej na páse sa vyberajú PET fľaše, fólie a penový polystyrén, ktoré majú špeciálne samostatné spracovanie. Pracovníci z triediaceho pásu postupne vyhadzujú zložky, ktoré do triedených plastov nepatria</w:t>
      </w:r>
      <w:r w:rsidR="00AC56C8" w:rsidRPr="0060517C">
        <w:rPr>
          <w:rFonts w:cs="Calibri"/>
          <w:spacing w:val="8"/>
          <w:shd w:val="clear" w:color="auto" w:fill="FFFFFF"/>
        </w:rPr>
        <w:t>,</w:t>
      </w:r>
      <w:r w:rsidRPr="0060517C">
        <w:rPr>
          <w:rFonts w:cs="Calibri"/>
          <w:spacing w:val="8"/>
          <w:shd w:val="clear" w:color="auto" w:fill="FFFFFF"/>
        </w:rPr>
        <w:t xml:space="preserve"> alebo sú veľmi znečistené.</w:t>
      </w:r>
    </w:p>
    <w:p w:rsidR="004661CC" w:rsidRPr="0060517C" w:rsidRDefault="00131865">
      <w:pPr>
        <w:rPr>
          <w:rFonts w:cs="Calibri"/>
          <w:color w:val="7A7A7A"/>
          <w:spacing w:val="8"/>
          <w:shd w:val="clear" w:color="auto" w:fill="FFFFFF"/>
        </w:rPr>
      </w:pPr>
      <w:r w:rsidRPr="0060517C">
        <w:rPr>
          <w:rFonts w:cs="Calibri"/>
          <w:color w:val="7A7A7A"/>
          <w:spacing w:val="8"/>
          <w:shd w:val="clear" w:color="auto" w:fill="FFFFFF"/>
        </w:rPr>
        <w:pict>
          <v:shape id="Obrázok 3" o:spid="_x0000_i1028" type="#_x0000_t75" style="width:226.5pt;height:96pt;visibility:visible">
            <v:imagedata r:id="rId9" o:title=""/>
          </v:shape>
        </w:pict>
      </w:r>
      <w:r w:rsidRPr="0060517C">
        <w:rPr>
          <w:rFonts w:cs="Calibri"/>
          <w:noProof/>
          <w:lang w:eastAsia="sk-SK"/>
        </w:rPr>
        <w:t xml:space="preserve"> </w:t>
      </w:r>
      <w:r w:rsidRPr="0060517C">
        <w:rPr>
          <w:rFonts w:cs="Calibri"/>
          <w:color w:val="7A7A7A"/>
          <w:spacing w:val="8"/>
          <w:shd w:val="clear" w:color="auto" w:fill="FFFFFF"/>
        </w:rPr>
        <w:pict>
          <v:shape id="Obrázok 4" o:spid="_x0000_i1029" type="#_x0000_t75" style="width:170.25pt;height:94.5pt;visibility:visible">
            <v:imagedata r:id="rId10" o:title=""/>
          </v:shape>
        </w:pict>
      </w:r>
    </w:p>
    <w:p w:rsidR="004F26A0" w:rsidRPr="004F26A0" w:rsidRDefault="00131865" w:rsidP="004F26A0">
      <w:pPr>
        <w:rPr>
          <w:rFonts w:cs="Calibri"/>
          <w:spacing w:val="8"/>
          <w:shd w:val="clear" w:color="auto" w:fill="FFFFFF"/>
        </w:rPr>
      </w:pPr>
      <w:r w:rsidRPr="0060517C">
        <w:rPr>
          <w:rFonts w:cs="Calibri"/>
          <w:spacing w:val="8"/>
          <w:shd w:val="clear" w:color="auto" w:fill="FFFFFF"/>
        </w:rPr>
        <w:t xml:space="preserve">Roztriedené druhy plastov vrátane zmesi plastového odpadu, ktoré zostanú po prvotnom pretriedení, sa lisujú do balíkov a odvážajú na spracovanie k recyklátorom. Výsledkom recyklácie plastov býva vo väčšine prípadov tzv. regranulát, </w:t>
      </w:r>
      <w:r w:rsidR="004F26A0">
        <w:rPr>
          <w:rFonts w:cs="Calibri"/>
          <w:spacing w:val="8"/>
          <w:shd w:val="clear" w:color="auto" w:fill="FFFFFF"/>
        </w:rPr>
        <w:t>Je to</w:t>
      </w:r>
      <w:r w:rsidR="004F26A0" w:rsidRPr="004F26A0">
        <w:rPr>
          <w:rFonts w:cs="Calibri"/>
          <w:spacing w:val="8"/>
          <w:shd w:val="clear" w:color="auto" w:fill="FFFFFF"/>
        </w:rPr>
        <w:t xml:space="preserve"> vstupná surovina na výrobu nových plastov. </w:t>
      </w:r>
    </w:p>
    <w:p w:rsidR="00131865" w:rsidRPr="0060517C" w:rsidRDefault="00131865" w:rsidP="004F26A0">
      <w:pPr>
        <w:rPr>
          <w:rFonts w:cs="Calibri"/>
          <w:spacing w:val="8"/>
          <w:shd w:val="clear" w:color="auto" w:fill="FFFFFF"/>
        </w:rPr>
      </w:pPr>
    </w:p>
    <w:p w:rsidR="00131865" w:rsidRPr="0060517C" w:rsidRDefault="00131865" w:rsidP="00131865">
      <w:pPr>
        <w:rPr>
          <w:rFonts w:cs="Calibri"/>
          <w:spacing w:val="8"/>
          <w:shd w:val="clear" w:color="auto" w:fill="FFFFFF"/>
        </w:rPr>
      </w:pPr>
      <w:r w:rsidRPr="0060517C">
        <w:rPr>
          <w:rFonts w:cs="Calibri"/>
          <w:spacing w:val="8"/>
          <w:shd w:val="clear" w:color="auto" w:fill="FFFFFF"/>
        </w:rPr>
        <w:pict>
          <v:shape id="Obrázok 22" o:spid="_x0000_s1026" type="#_x0000_t75" alt="regranul%C3%A1t" style="position:absolute;margin-left:229.15pt;margin-top:0;width:174pt;height:113.25pt;z-index:2;visibility:visible">
            <v:imagedata r:id="rId11" o:title="regranul%C3%A1t"/>
          </v:shape>
        </w:pict>
      </w:r>
      <w:r w:rsidRPr="0060517C">
        <w:rPr>
          <w:rFonts w:cs="Calibri"/>
          <w:spacing w:val="8"/>
          <w:shd w:val="clear" w:color="auto" w:fill="FFFFFF"/>
        </w:rPr>
        <w:pict>
          <v:shape id="Obrázok 8" o:spid="_x0000_s1027" type="#_x0000_t75" style="position:absolute;margin-left:0;margin-top:0;width:199.45pt;height:113.45pt;z-index:1;visibility:visible">
            <v:imagedata r:id="rId12" o:title=""/>
          </v:shape>
        </w:pict>
      </w:r>
    </w:p>
    <w:p w:rsidR="00A938C9" w:rsidRPr="0060517C" w:rsidRDefault="00A938C9" w:rsidP="00131865">
      <w:pPr>
        <w:rPr>
          <w:rFonts w:cs="Calibri"/>
          <w:b/>
          <w:spacing w:val="8"/>
          <w:sz w:val="28"/>
          <w:szCs w:val="28"/>
          <w:shd w:val="clear" w:color="auto" w:fill="FFFFFF"/>
        </w:rPr>
      </w:pPr>
    </w:p>
    <w:p w:rsidR="0027547D" w:rsidRPr="0060517C" w:rsidRDefault="00131865" w:rsidP="00131865">
      <w:pPr>
        <w:rPr>
          <w:rFonts w:cs="Calibri"/>
          <w:b/>
          <w:spacing w:val="8"/>
          <w:sz w:val="28"/>
          <w:szCs w:val="28"/>
          <w:shd w:val="clear" w:color="auto" w:fill="FFFFFF"/>
        </w:rPr>
      </w:pPr>
      <w:r w:rsidRPr="0060517C">
        <w:rPr>
          <w:rFonts w:cs="Calibri"/>
          <w:b/>
          <w:spacing w:val="8"/>
          <w:sz w:val="28"/>
          <w:szCs w:val="28"/>
          <w:shd w:val="clear" w:color="auto" w:fill="FFFFFF"/>
        </w:rPr>
        <w:lastRenderedPageBreak/>
        <w:t>V</w:t>
      </w:r>
      <w:r w:rsidR="0027547D" w:rsidRPr="0060517C">
        <w:rPr>
          <w:rFonts w:cs="Calibri"/>
          <w:b/>
          <w:spacing w:val="8"/>
          <w:sz w:val="28"/>
          <w:szCs w:val="28"/>
          <w:shd w:val="clear" w:color="auto" w:fill="FFFFFF"/>
        </w:rPr>
        <w:t>ďaka recyklácii sa odpad znovu využíva na výrobu nových produktov</w:t>
      </w:r>
    </w:p>
    <w:p w:rsidR="00131865" w:rsidRPr="0060517C" w:rsidRDefault="00131865" w:rsidP="00131865">
      <w:pPr>
        <w:rPr>
          <w:rFonts w:cs="Calibri"/>
          <w:spacing w:val="8"/>
          <w:shd w:val="clear" w:color="auto" w:fill="FFFFFF"/>
        </w:rPr>
      </w:pPr>
      <w:r w:rsidRPr="0060517C">
        <w:rPr>
          <w:rFonts w:cs="Calibri"/>
          <w:spacing w:val="8"/>
          <w:shd w:val="clear" w:color="auto" w:fill="FFFFFF"/>
        </w:rPr>
        <w:t>Tým sa zmenšuje spotreba prírodných zdrojov, šetrí sa spotreba energie.</w:t>
      </w:r>
    </w:p>
    <w:p w:rsidR="00EF363F" w:rsidRPr="0060517C" w:rsidRDefault="00EF363F" w:rsidP="00131865">
      <w:pPr>
        <w:rPr>
          <w:rFonts w:cs="Calibri"/>
          <w:noProof/>
          <w:lang w:eastAsia="sk-SK"/>
        </w:rPr>
      </w:pPr>
    </w:p>
    <w:p w:rsidR="009E6967" w:rsidRDefault="009E6967" w:rsidP="00131865">
      <w:pPr>
        <w:rPr>
          <w:noProof/>
          <w:lang w:eastAsia="sk-SK"/>
        </w:rPr>
      </w:pPr>
    </w:p>
    <w:p w:rsidR="009E6967" w:rsidRDefault="009E6967" w:rsidP="009E6967">
      <w:pPr>
        <w:jc w:val="center"/>
        <w:rPr>
          <w:noProof/>
          <w:lang w:eastAsia="sk-SK"/>
        </w:rPr>
      </w:pPr>
      <w:r w:rsidRPr="00542203">
        <w:rPr>
          <w:noProof/>
          <w:lang w:eastAsia="sk-SK"/>
        </w:rPr>
        <w:pict>
          <v:shape id="_x0000_i1030" type="#_x0000_t75" style="width:447pt;height:125.25pt;visibility:visible">
            <v:imagedata r:id="rId13" o:title=""/>
          </v:shape>
        </w:pict>
      </w:r>
    </w:p>
    <w:p w:rsidR="007A63D6" w:rsidRPr="0060517C" w:rsidRDefault="00F84EEC" w:rsidP="009E6967">
      <w:pPr>
        <w:jc w:val="center"/>
        <w:rPr>
          <w:rFonts w:cs="Calibri"/>
          <w:spacing w:val="8"/>
          <w:shd w:val="clear" w:color="auto" w:fill="FFFFFF"/>
        </w:rPr>
      </w:pPr>
      <w:r w:rsidRPr="00542203">
        <w:rPr>
          <w:noProof/>
          <w:lang w:eastAsia="sk-SK"/>
        </w:rPr>
        <w:pict>
          <v:shape id="_x0000_i1031" type="#_x0000_t75" style="width:398.25pt;height:153pt;visibility:visible">
            <v:imagedata r:id="rId14" o:title=""/>
          </v:shape>
        </w:pict>
      </w:r>
    </w:p>
    <w:p w:rsidR="00840078" w:rsidRPr="0060517C" w:rsidRDefault="00131865" w:rsidP="004733D1">
      <w:pPr>
        <w:rPr>
          <w:rFonts w:cs="Calibri"/>
          <w:b/>
          <w:spacing w:val="8"/>
          <w:sz w:val="28"/>
          <w:szCs w:val="28"/>
          <w:shd w:val="clear" w:color="auto" w:fill="FFFFFF"/>
        </w:rPr>
      </w:pPr>
      <w:r w:rsidRPr="0060517C">
        <w:rPr>
          <w:rFonts w:cs="Calibri"/>
          <w:color w:val="7A7A7A"/>
          <w:spacing w:val="8"/>
          <w:shd w:val="clear" w:color="auto" w:fill="FFFFFF"/>
        </w:rPr>
        <w:pict>
          <v:shape id="Picture 13" o:spid="_x0000_s1031" type="#_x0000_t75" style="position:absolute;margin-left:766.75pt;margin-top:27.7pt;width:164.65pt;height:175.7pt;z-index:3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D6AAAAAFJnaHRsb25nAAAA5w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Cjw/eHBhY2tldCBlbmQ9&#10;InciPz7/4gxYSUNDX1BST0ZJTEUAAQEAAAxITGlubwIQAABtbnRyUkdCIFhZWiAHzgACAAkABgAx&#10;AABhY3NwTVNGVAAAAABJRUMgc1JHQgAAAAAAAAAAAAAAAQ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">
            <v:imagedata r:id="rId15" o:title=""/>
          </v:shape>
        </w:pict>
      </w:r>
    </w:p>
    <w:p w:rsidR="004733D1" w:rsidRPr="0060517C" w:rsidRDefault="004733D1" w:rsidP="004733D1">
      <w:pPr>
        <w:rPr>
          <w:rFonts w:cs="Calibri"/>
          <w:b/>
          <w:spacing w:val="8"/>
          <w:sz w:val="28"/>
          <w:szCs w:val="28"/>
          <w:shd w:val="clear" w:color="auto" w:fill="FFFFFF"/>
        </w:rPr>
      </w:pPr>
      <w:r w:rsidRPr="0060517C">
        <w:rPr>
          <w:rFonts w:cs="Calibri"/>
          <w:b/>
          <w:spacing w:val="8"/>
          <w:sz w:val="28"/>
          <w:szCs w:val="28"/>
          <w:shd w:val="clear" w:color="auto" w:fill="FFFFFF"/>
        </w:rPr>
        <w:t xml:space="preserve">Ako </w:t>
      </w:r>
      <w:r w:rsidR="00A85AFC" w:rsidRPr="0060517C">
        <w:rPr>
          <w:rFonts w:cs="Calibri"/>
          <w:b/>
          <w:spacing w:val="8"/>
          <w:sz w:val="28"/>
          <w:szCs w:val="28"/>
          <w:shd w:val="clear" w:color="auto" w:fill="FFFFFF"/>
        </w:rPr>
        <w:t>môžeme znížiť množstvo odpadu</w:t>
      </w:r>
    </w:p>
    <w:p w:rsidR="004733D1" w:rsidRPr="0060517C" w:rsidRDefault="007A63D6" w:rsidP="007A63D6">
      <w:pPr>
        <w:rPr>
          <w:rFonts w:cs="Calibri"/>
          <w:spacing w:val="8"/>
          <w:shd w:val="clear" w:color="auto" w:fill="FFFFFF"/>
        </w:rPr>
      </w:pPr>
      <w:r w:rsidRPr="0060517C">
        <w:rPr>
          <w:rFonts w:cs="Calibri"/>
          <w:spacing w:val="8"/>
          <w:shd w:val="clear" w:color="auto" w:fill="FFFFFF"/>
        </w:rPr>
        <w:t>P</w:t>
      </w:r>
      <w:r w:rsidR="004733D1" w:rsidRPr="0060517C">
        <w:rPr>
          <w:rFonts w:cs="Calibri"/>
          <w:spacing w:val="8"/>
          <w:shd w:val="clear" w:color="auto" w:fill="FFFFFF"/>
        </w:rPr>
        <w:t>re</w:t>
      </w:r>
      <w:r w:rsidRPr="0060517C">
        <w:rPr>
          <w:rFonts w:cs="Calibri"/>
          <w:spacing w:val="8"/>
          <w:shd w:val="clear" w:color="auto" w:fill="FFFFFF"/>
        </w:rPr>
        <w:t>dchádzať vzniku odpadov.</w:t>
      </w:r>
    </w:p>
    <w:p w:rsidR="004733D1" w:rsidRPr="0060517C" w:rsidRDefault="007A63D6" w:rsidP="007A63D6">
      <w:pPr>
        <w:rPr>
          <w:rFonts w:cs="Calibri"/>
          <w:spacing w:val="8"/>
          <w:shd w:val="clear" w:color="auto" w:fill="FFFFFF"/>
        </w:rPr>
      </w:pPr>
      <w:r w:rsidRPr="0060517C">
        <w:rPr>
          <w:rFonts w:cs="Calibri"/>
          <w:spacing w:val="8"/>
          <w:shd w:val="clear" w:color="auto" w:fill="FFFFFF"/>
        </w:rPr>
        <w:t>O</w:t>
      </w:r>
      <w:r w:rsidR="004733D1" w:rsidRPr="0060517C">
        <w:rPr>
          <w:rFonts w:cs="Calibri"/>
          <w:spacing w:val="8"/>
          <w:shd w:val="clear" w:color="auto" w:fill="FFFFFF"/>
        </w:rPr>
        <w:t>bmedziť používanie jednorazových plastov</w:t>
      </w:r>
      <w:r w:rsidRPr="0060517C">
        <w:rPr>
          <w:rFonts w:cs="Calibri"/>
          <w:spacing w:val="8"/>
          <w:shd w:val="clear" w:color="auto" w:fill="FFFFFF"/>
        </w:rPr>
        <w:t>.</w:t>
      </w:r>
    </w:p>
    <w:p w:rsidR="004733D1" w:rsidRPr="0060517C" w:rsidRDefault="007A63D6" w:rsidP="007A63D6">
      <w:pPr>
        <w:rPr>
          <w:rFonts w:cs="Calibri"/>
          <w:spacing w:val="8"/>
          <w:shd w:val="clear" w:color="auto" w:fill="FFFFFF"/>
        </w:rPr>
      </w:pPr>
      <w:r w:rsidRPr="0060517C">
        <w:rPr>
          <w:rFonts w:cs="Calibri"/>
          <w:spacing w:val="8"/>
          <w:shd w:val="clear" w:color="auto" w:fill="FFFFFF"/>
        </w:rPr>
        <w:t>S</w:t>
      </w:r>
      <w:r w:rsidR="004733D1" w:rsidRPr="0060517C">
        <w:rPr>
          <w:rFonts w:cs="Calibri"/>
          <w:spacing w:val="8"/>
          <w:shd w:val="clear" w:color="auto" w:fill="FFFFFF"/>
        </w:rPr>
        <w:t>právne triedenie odpadu a</w:t>
      </w:r>
      <w:r w:rsidRPr="0060517C">
        <w:rPr>
          <w:rFonts w:cs="Calibri"/>
          <w:spacing w:val="8"/>
          <w:shd w:val="clear" w:color="auto" w:fill="FFFFFF"/>
        </w:rPr>
        <w:t> </w:t>
      </w:r>
      <w:r w:rsidR="004733D1" w:rsidRPr="0060517C">
        <w:rPr>
          <w:rFonts w:cs="Calibri"/>
          <w:spacing w:val="8"/>
          <w:shd w:val="clear" w:color="auto" w:fill="FFFFFF"/>
        </w:rPr>
        <w:t>recyklácia</w:t>
      </w:r>
      <w:r w:rsidRPr="0060517C">
        <w:rPr>
          <w:rFonts w:cs="Calibri"/>
          <w:spacing w:val="8"/>
          <w:shd w:val="clear" w:color="auto" w:fill="FFFFFF"/>
        </w:rPr>
        <w:t>.</w:t>
      </w:r>
    </w:p>
    <w:p w:rsidR="00157332" w:rsidRPr="0060517C" w:rsidRDefault="007A63D6" w:rsidP="00157332">
      <w:pPr>
        <w:rPr>
          <w:rFonts w:cs="Calibri"/>
          <w:noProof/>
          <w:lang w:eastAsia="sk-SK"/>
        </w:rPr>
      </w:pPr>
      <w:r w:rsidRPr="0060517C">
        <w:rPr>
          <w:rFonts w:cs="Calibri"/>
          <w:spacing w:val="8"/>
          <w:shd w:val="clear" w:color="auto" w:fill="FFFFFF"/>
        </w:rPr>
        <w:t>P</w:t>
      </w:r>
      <w:r w:rsidR="004733D1" w:rsidRPr="0060517C">
        <w:rPr>
          <w:rFonts w:cs="Calibri"/>
          <w:spacing w:val="8"/>
          <w:shd w:val="clear" w:color="auto" w:fill="FFFFFF"/>
        </w:rPr>
        <w:t>oužívať ekologickejšie alternatívy obalov</w:t>
      </w:r>
      <w:r w:rsidRPr="0060517C">
        <w:rPr>
          <w:rFonts w:cs="Calibri"/>
          <w:spacing w:val="8"/>
          <w:shd w:val="clear" w:color="auto" w:fill="FFFFFF"/>
        </w:rPr>
        <w:t>.</w:t>
      </w:r>
    </w:p>
    <w:sectPr w:rsidR="00157332" w:rsidRPr="0060517C" w:rsidSect="00D00D4A">
      <w:pgSz w:w="11906" w:h="16838"/>
      <w:pgMar w:top="1276" w:right="1274" w:bottom="141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ource Sans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133FD7"/>
    <w:multiLevelType w:val="hybridMultilevel"/>
    <w:tmpl w:val="C8BEA7D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1C7F7F"/>
    <w:multiLevelType w:val="hybridMultilevel"/>
    <w:tmpl w:val="B7FCD8E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150C9C"/>
    <w:multiLevelType w:val="multilevel"/>
    <w:tmpl w:val="FA8C6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trackRevisions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B010A"/>
    <w:rsid w:val="00012427"/>
    <w:rsid w:val="000235B5"/>
    <w:rsid w:val="0004188F"/>
    <w:rsid w:val="00061B12"/>
    <w:rsid w:val="00064425"/>
    <w:rsid w:val="000902B9"/>
    <w:rsid w:val="000B0567"/>
    <w:rsid w:val="000C2879"/>
    <w:rsid w:val="000D6ADA"/>
    <w:rsid w:val="00104DF7"/>
    <w:rsid w:val="0011410C"/>
    <w:rsid w:val="00131865"/>
    <w:rsid w:val="00157332"/>
    <w:rsid w:val="00172613"/>
    <w:rsid w:val="00191968"/>
    <w:rsid w:val="001D6325"/>
    <w:rsid w:val="001D79DA"/>
    <w:rsid w:val="001E65CD"/>
    <w:rsid w:val="001F0326"/>
    <w:rsid w:val="001F0A60"/>
    <w:rsid w:val="00247F77"/>
    <w:rsid w:val="0027547D"/>
    <w:rsid w:val="00296B9E"/>
    <w:rsid w:val="002A7D8A"/>
    <w:rsid w:val="002C00E8"/>
    <w:rsid w:val="002D550B"/>
    <w:rsid w:val="002D726D"/>
    <w:rsid w:val="002E1F9B"/>
    <w:rsid w:val="00314C69"/>
    <w:rsid w:val="0032565A"/>
    <w:rsid w:val="003428D5"/>
    <w:rsid w:val="00362376"/>
    <w:rsid w:val="003A4091"/>
    <w:rsid w:val="003B02CC"/>
    <w:rsid w:val="003D44E7"/>
    <w:rsid w:val="003D654A"/>
    <w:rsid w:val="004047AD"/>
    <w:rsid w:val="0042015B"/>
    <w:rsid w:val="0043474E"/>
    <w:rsid w:val="00454EBE"/>
    <w:rsid w:val="004661CC"/>
    <w:rsid w:val="004733D1"/>
    <w:rsid w:val="00481E38"/>
    <w:rsid w:val="004B0702"/>
    <w:rsid w:val="004F26A0"/>
    <w:rsid w:val="0051117E"/>
    <w:rsid w:val="005409CE"/>
    <w:rsid w:val="00553B45"/>
    <w:rsid w:val="00553FE1"/>
    <w:rsid w:val="00561776"/>
    <w:rsid w:val="00567401"/>
    <w:rsid w:val="005B38F1"/>
    <w:rsid w:val="005D6DB7"/>
    <w:rsid w:val="0060517C"/>
    <w:rsid w:val="00631F5B"/>
    <w:rsid w:val="006765AD"/>
    <w:rsid w:val="006D17B5"/>
    <w:rsid w:val="00710019"/>
    <w:rsid w:val="00715DD3"/>
    <w:rsid w:val="007714C6"/>
    <w:rsid w:val="007921D1"/>
    <w:rsid w:val="007A63D6"/>
    <w:rsid w:val="007B0AF8"/>
    <w:rsid w:val="00840078"/>
    <w:rsid w:val="00897E43"/>
    <w:rsid w:val="00912434"/>
    <w:rsid w:val="00942DC5"/>
    <w:rsid w:val="0094324A"/>
    <w:rsid w:val="00947E51"/>
    <w:rsid w:val="00954F51"/>
    <w:rsid w:val="009832EC"/>
    <w:rsid w:val="009C6AA8"/>
    <w:rsid w:val="009E1146"/>
    <w:rsid w:val="009E121B"/>
    <w:rsid w:val="009E1BF8"/>
    <w:rsid w:val="009E6967"/>
    <w:rsid w:val="00A153F0"/>
    <w:rsid w:val="00A40948"/>
    <w:rsid w:val="00A6220F"/>
    <w:rsid w:val="00A82557"/>
    <w:rsid w:val="00A85AFC"/>
    <w:rsid w:val="00A938C9"/>
    <w:rsid w:val="00AC56C8"/>
    <w:rsid w:val="00AC71E9"/>
    <w:rsid w:val="00AF7EAC"/>
    <w:rsid w:val="00B059C0"/>
    <w:rsid w:val="00B6227C"/>
    <w:rsid w:val="00B74A31"/>
    <w:rsid w:val="00B74C8E"/>
    <w:rsid w:val="00BC2CF1"/>
    <w:rsid w:val="00BE7750"/>
    <w:rsid w:val="00C032AB"/>
    <w:rsid w:val="00C15423"/>
    <w:rsid w:val="00C25F36"/>
    <w:rsid w:val="00C32555"/>
    <w:rsid w:val="00C71821"/>
    <w:rsid w:val="00CA78AB"/>
    <w:rsid w:val="00CB311E"/>
    <w:rsid w:val="00D00D4A"/>
    <w:rsid w:val="00D65BCE"/>
    <w:rsid w:val="00DA6341"/>
    <w:rsid w:val="00DB010A"/>
    <w:rsid w:val="00DB1CEC"/>
    <w:rsid w:val="00DE20A7"/>
    <w:rsid w:val="00E03EC4"/>
    <w:rsid w:val="00E27310"/>
    <w:rsid w:val="00E47822"/>
    <w:rsid w:val="00E772E7"/>
    <w:rsid w:val="00E9249D"/>
    <w:rsid w:val="00EC5537"/>
    <w:rsid w:val="00ED19B8"/>
    <w:rsid w:val="00EF363F"/>
    <w:rsid w:val="00F45498"/>
    <w:rsid w:val="00F623E2"/>
    <w:rsid w:val="00F670E4"/>
    <w:rsid w:val="00F84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61776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next w:val="Normlny"/>
    <w:link w:val="Nadpis1Char"/>
    <w:uiPriority w:val="9"/>
    <w:qFormat/>
    <w:rsid w:val="001F0326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  <w:lang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9E1146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  <w:lang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Odkaznakomentr">
    <w:name w:val="annotation reference"/>
    <w:uiPriority w:val="99"/>
    <w:semiHidden/>
    <w:unhideWhenUsed/>
    <w:rsid w:val="009832EC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9832EC"/>
    <w:rPr>
      <w:sz w:val="20"/>
      <w:szCs w:val="20"/>
      <w:lang/>
    </w:rPr>
  </w:style>
  <w:style w:type="character" w:customStyle="1" w:styleId="TextkomentraChar">
    <w:name w:val="Text komentára Char"/>
    <w:link w:val="Textkomentra"/>
    <w:uiPriority w:val="99"/>
    <w:semiHidden/>
    <w:rsid w:val="009832EC"/>
    <w:rPr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9832EC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9832EC"/>
    <w:rPr>
      <w:b/>
      <w:bCs/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832EC"/>
    <w:pPr>
      <w:spacing w:after="0" w:line="240" w:lineRule="auto"/>
    </w:pPr>
    <w:rPr>
      <w:rFonts w:ascii="Segoe UI" w:hAnsi="Segoe UI"/>
      <w:sz w:val="18"/>
      <w:szCs w:val="18"/>
      <w:lang/>
    </w:rPr>
  </w:style>
  <w:style w:type="character" w:customStyle="1" w:styleId="TextbublinyChar">
    <w:name w:val="Text bubliny Char"/>
    <w:link w:val="Textbubliny"/>
    <w:uiPriority w:val="99"/>
    <w:semiHidden/>
    <w:rsid w:val="009832EC"/>
    <w:rPr>
      <w:rFonts w:ascii="Segoe UI" w:hAnsi="Segoe UI" w:cs="Segoe UI"/>
      <w:sz w:val="18"/>
      <w:szCs w:val="18"/>
      <w:lang w:eastAsia="en-US"/>
    </w:rPr>
  </w:style>
  <w:style w:type="character" w:customStyle="1" w:styleId="Nadpis1Char">
    <w:name w:val="Nadpis 1 Char"/>
    <w:link w:val="Nadpis1"/>
    <w:uiPriority w:val="9"/>
    <w:rsid w:val="001F0326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Nadpis2Char">
    <w:name w:val="Nadpis 2 Char"/>
    <w:link w:val="Nadpis2"/>
    <w:uiPriority w:val="9"/>
    <w:semiHidden/>
    <w:rsid w:val="009E1146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Bezriadkovania">
    <w:name w:val="No Spacing"/>
    <w:uiPriority w:val="1"/>
    <w:qFormat/>
    <w:rsid w:val="00631F5B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semiHidden/>
    <w:unhideWhenUsed/>
    <w:rsid w:val="001318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table" w:styleId="Mriekatabuky">
    <w:name w:val="Table Grid"/>
    <w:basedOn w:val="Normlnatabuka"/>
    <w:uiPriority w:val="59"/>
    <w:rsid w:val="004733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84EEC"/>
    <w:pPr>
      <w:autoSpaceDE w:val="0"/>
      <w:autoSpaceDN w:val="0"/>
      <w:adjustRightInd w:val="0"/>
    </w:pPr>
    <w:rPr>
      <w:rFonts w:ascii="Source Sans Pro" w:hAnsi="Source Sans Pro" w:cs="Source Sans Pro"/>
      <w:color w:val="000000"/>
      <w:sz w:val="24"/>
      <w:szCs w:val="24"/>
    </w:rPr>
  </w:style>
  <w:style w:type="character" w:customStyle="1" w:styleId="A0">
    <w:name w:val="A0"/>
    <w:uiPriority w:val="99"/>
    <w:rsid w:val="00F84EEC"/>
    <w:rPr>
      <w:rFonts w:cs="Source Sans Pro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8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4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666035-A9D2-4DA0-A59A-6B454D387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535</Words>
  <Characters>3052</Characters>
  <Application>Microsoft Office Word</Application>
  <DocSecurity>0</DocSecurity>
  <Lines>25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</dc:creator>
  <cp:lastModifiedBy>Martin</cp:lastModifiedBy>
  <cp:revision>2</cp:revision>
  <dcterms:created xsi:type="dcterms:W3CDTF">2020-05-05T08:10:00Z</dcterms:created>
  <dcterms:modified xsi:type="dcterms:W3CDTF">2020-05-05T08:10:00Z</dcterms:modified>
</cp:coreProperties>
</file>